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CellMar>
          <w:left w:w="70" w:type="dxa"/>
          <w:right w:w="70" w:type="dxa"/>
        </w:tblCellMar>
        <w:tblLook w:val="0000" w:firstRow="0" w:lastRow="0" w:firstColumn="0" w:lastColumn="0" w:noHBand="0" w:noVBand="0"/>
      </w:tblPr>
      <w:tblGrid>
        <w:gridCol w:w="1404"/>
        <w:gridCol w:w="6418"/>
        <w:gridCol w:w="2508"/>
      </w:tblGrid>
      <w:tr w:rsidR="00B424BE" w14:paraId="3B4549D9" w14:textId="77777777">
        <w:tc>
          <w:tcPr>
            <w:tcW w:w="1404" w:type="dxa"/>
            <w:shd w:val="clear" w:color="auto" w:fill="auto"/>
          </w:tcPr>
          <w:p w14:paraId="22DC079A" w14:textId="77777777" w:rsidR="00B424BE" w:rsidRDefault="00486F06">
            <w:pPr>
              <w:pStyle w:val="Nagwek"/>
              <w:tabs>
                <w:tab w:val="clear" w:pos="4536"/>
                <w:tab w:val="clear" w:pos="9072"/>
              </w:tabs>
              <w:snapToGrid w:val="0"/>
              <w:rPr>
                <w:spacing w:val="30"/>
                <w:sz w:val="16"/>
              </w:rPr>
            </w:pPr>
            <w:r>
              <w:rPr>
                <w:noProof/>
                <w:lang w:eastAsia="pl-PL"/>
              </w:rPr>
              <w:drawing>
                <wp:inline distT="0" distB="0" distL="0" distR="0" wp14:anchorId="5E86B167" wp14:editId="7050B6A0">
                  <wp:extent cx="800100" cy="8001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800100"/>
                          </a:xfrm>
                          <a:prstGeom prst="rect">
                            <a:avLst/>
                          </a:prstGeom>
                          <a:solidFill>
                            <a:srgbClr val="FFFFFF"/>
                          </a:solidFill>
                          <a:ln w="9525">
                            <a:noFill/>
                            <a:miter lim="800000"/>
                            <a:headEnd/>
                            <a:tailEnd/>
                          </a:ln>
                        </pic:spPr>
                      </pic:pic>
                    </a:graphicData>
                  </a:graphic>
                </wp:inline>
              </w:drawing>
            </w:r>
            <w:r w:rsidR="00002C4E">
              <w:pict w14:anchorId="637AFBC7">
                <v:line id="_x0000_s1026" style="position:absolute;z-index:251657728;mso-position-horizontal-relative:text;mso-position-vertical-relative:text" from="-54pt,1in" to="567pt,1in" strokeweight=".26mm">
                  <v:stroke joinstyle="miter"/>
                </v:line>
              </w:pict>
            </w:r>
          </w:p>
        </w:tc>
        <w:tc>
          <w:tcPr>
            <w:tcW w:w="6418" w:type="dxa"/>
            <w:shd w:val="clear" w:color="auto" w:fill="auto"/>
          </w:tcPr>
          <w:p w14:paraId="6E1C7389" w14:textId="77777777" w:rsidR="00B424BE" w:rsidRDefault="00B424BE">
            <w:pPr>
              <w:pStyle w:val="Nagwek1"/>
              <w:snapToGrid w:val="0"/>
              <w:jc w:val="center"/>
              <w:rPr>
                <w:spacing w:val="30"/>
                <w:sz w:val="16"/>
              </w:rPr>
            </w:pPr>
          </w:p>
          <w:p w14:paraId="548951BE" w14:textId="77777777" w:rsidR="00B424BE" w:rsidRDefault="00B424BE">
            <w:pPr>
              <w:pStyle w:val="Nagwek1"/>
              <w:spacing w:line="360" w:lineRule="auto"/>
              <w:jc w:val="center"/>
              <w:rPr>
                <w:b/>
                <w:spacing w:val="30"/>
                <w:sz w:val="32"/>
              </w:rPr>
            </w:pPr>
            <w:r>
              <w:rPr>
                <w:b/>
                <w:spacing w:val="30"/>
                <w:sz w:val="32"/>
              </w:rPr>
              <w:t>Biuro Turystyczne „HUBTOUR”</w:t>
            </w:r>
          </w:p>
          <w:p w14:paraId="3311D358" w14:textId="77777777" w:rsidR="00B424BE" w:rsidRDefault="00B424BE">
            <w:pPr>
              <w:jc w:val="center"/>
              <w:rPr>
                <w:color w:val="000000"/>
                <w:u w:val="single"/>
              </w:rPr>
            </w:pPr>
            <w:r>
              <w:rPr>
                <w:color w:val="000000"/>
                <w:u w:val="single"/>
              </w:rPr>
              <w:t>www.hubtour.pl</w:t>
            </w:r>
            <w:r>
              <w:rPr>
                <w:color w:val="000000"/>
              </w:rPr>
              <w:t xml:space="preserve">       </w:t>
            </w:r>
            <w:r>
              <w:rPr>
                <w:color w:val="000000"/>
                <w:u w:val="single"/>
              </w:rPr>
              <w:t>hubtour@poczta.onet.pl</w:t>
            </w:r>
          </w:p>
          <w:p w14:paraId="4DE5B155" w14:textId="77777777" w:rsidR="00B424BE" w:rsidRDefault="00B424BE"/>
        </w:tc>
        <w:tc>
          <w:tcPr>
            <w:tcW w:w="2508" w:type="dxa"/>
            <w:shd w:val="clear" w:color="auto" w:fill="auto"/>
          </w:tcPr>
          <w:p w14:paraId="7FD0E5F6" w14:textId="77777777" w:rsidR="00B424BE" w:rsidRDefault="00B424BE">
            <w:pPr>
              <w:snapToGrid w:val="0"/>
              <w:jc w:val="center"/>
              <w:rPr>
                <w:sz w:val="10"/>
              </w:rPr>
            </w:pPr>
          </w:p>
          <w:p w14:paraId="0C1317A4" w14:textId="77777777" w:rsidR="00B424BE" w:rsidRDefault="00B424BE">
            <w:pPr>
              <w:jc w:val="center"/>
              <w:rPr>
                <w:sz w:val="22"/>
              </w:rPr>
            </w:pPr>
            <w:r>
              <w:rPr>
                <w:sz w:val="22"/>
              </w:rPr>
              <w:t>ul. JAGIELLOŃSKA 86</w:t>
            </w:r>
          </w:p>
          <w:p w14:paraId="537E9910" w14:textId="77777777" w:rsidR="00B424BE" w:rsidRDefault="00B424BE">
            <w:pPr>
              <w:jc w:val="center"/>
              <w:rPr>
                <w:sz w:val="22"/>
              </w:rPr>
            </w:pPr>
            <w:r>
              <w:rPr>
                <w:sz w:val="22"/>
              </w:rPr>
              <w:t>70 - 437 SZCZECIN</w:t>
            </w:r>
          </w:p>
          <w:p w14:paraId="3AC2D447" w14:textId="77777777" w:rsidR="00B424BE" w:rsidRPr="000D4304" w:rsidRDefault="00B424BE">
            <w:pPr>
              <w:jc w:val="center"/>
              <w:rPr>
                <w:sz w:val="20"/>
              </w:rPr>
            </w:pPr>
            <w:r w:rsidRPr="000D4304">
              <w:rPr>
                <w:sz w:val="20"/>
              </w:rPr>
              <w:t>tel. 0048  91 433 81 00</w:t>
            </w:r>
          </w:p>
          <w:p w14:paraId="5F567CFC" w14:textId="77777777" w:rsidR="00B424BE" w:rsidRPr="000D4304" w:rsidRDefault="00B424BE">
            <w:pPr>
              <w:jc w:val="center"/>
              <w:rPr>
                <w:sz w:val="20"/>
              </w:rPr>
            </w:pPr>
            <w:r w:rsidRPr="000D4304">
              <w:rPr>
                <w:sz w:val="20"/>
              </w:rPr>
              <w:t>tel / fax. 0048  91 488 88 19</w:t>
            </w:r>
          </w:p>
          <w:p w14:paraId="1405BD8B" w14:textId="77777777" w:rsidR="00B424BE" w:rsidRDefault="00B424BE">
            <w:pPr>
              <w:spacing w:line="360" w:lineRule="auto"/>
              <w:jc w:val="center"/>
              <w:rPr>
                <w:sz w:val="20"/>
                <w:lang w:val="en-US"/>
              </w:rPr>
            </w:pPr>
            <w:r>
              <w:rPr>
                <w:sz w:val="20"/>
                <w:lang w:val="en-US"/>
              </w:rPr>
              <w:t>POLAND</w:t>
            </w:r>
          </w:p>
        </w:tc>
      </w:tr>
    </w:tbl>
    <w:p w14:paraId="6C2EE731" w14:textId="77777777" w:rsidR="00B424BE" w:rsidRDefault="00B424BE">
      <w:pPr>
        <w:rPr>
          <w:b/>
          <w:sz w:val="40"/>
        </w:rPr>
      </w:pPr>
    </w:p>
    <w:p w14:paraId="03B66712" w14:textId="77777777" w:rsidR="000E08C9" w:rsidRPr="00FD3D77" w:rsidRDefault="00D11485" w:rsidP="000A38A7">
      <w:pPr>
        <w:jc w:val="center"/>
        <w:rPr>
          <w:b/>
          <w:i/>
          <w:iCs/>
          <w:sz w:val="32"/>
          <w:szCs w:val="32"/>
        </w:rPr>
      </w:pPr>
      <w:r w:rsidRPr="00FD3D77">
        <w:rPr>
          <w:b/>
          <w:i/>
          <w:iCs/>
          <w:sz w:val="32"/>
          <w:szCs w:val="32"/>
        </w:rPr>
        <w:t>6</w:t>
      </w:r>
      <w:r w:rsidR="003A2166" w:rsidRPr="00FD3D77">
        <w:rPr>
          <w:b/>
          <w:i/>
          <w:iCs/>
          <w:sz w:val="32"/>
          <w:szCs w:val="32"/>
        </w:rPr>
        <w:t xml:space="preserve"> DNIOWA </w:t>
      </w:r>
      <w:r w:rsidR="00B424BE" w:rsidRPr="00FD3D77">
        <w:rPr>
          <w:b/>
          <w:i/>
          <w:iCs/>
          <w:sz w:val="32"/>
          <w:szCs w:val="32"/>
        </w:rPr>
        <w:t xml:space="preserve">WYCIECZKA </w:t>
      </w:r>
      <w:r w:rsidR="007A1D6A" w:rsidRPr="00FD3D77">
        <w:rPr>
          <w:b/>
          <w:i/>
          <w:iCs/>
          <w:sz w:val="32"/>
          <w:szCs w:val="32"/>
        </w:rPr>
        <w:t xml:space="preserve"> DO </w:t>
      </w:r>
      <w:r w:rsidR="000E08C9" w:rsidRPr="00FD3D77">
        <w:rPr>
          <w:b/>
          <w:i/>
          <w:iCs/>
          <w:sz w:val="32"/>
          <w:szCs w:val="32"/>
        </w:rPr>
        <w:t>WŁOCH</w:t>
      </w:r>
    </w:p>
    <w:p w14:paraId="460DBAD9" w14:textId="079CBED0" w:rsidR="000E08C9" w:rsidRPr="00FD3D77" w:rsidRDefault="000E08C9" w:rsidP="000A38A7">
      <w:pPr>
        <w:jc w:val="center"/>
        <w:rPr>
          <w:b/>
          <w:i/>
          <w:iCs/>
          <w:sz w:val="32"/>
          <w:szCs w:val="32"/>
        </w:rPr>
      </w:pPr>
      <w:r w:rsidRPr="00FD3D77">
        <w:rPr>
          <w:b/>
          <w:i/>
          <w:iCs/>
          <w:sz w:val="36"/>
          <w:szCs w:val="36"/>
        </w:rPr>
        <w:t>KRÓLOWA BONA I OJCIEC PIO</w:t>
      </w:r>
      <w:r w:rsidRPr="00FD3D77">
        <w:rPr>
          <w:b/>
          <w:i/>
          <w:iCs/>
          <w:sz w:val="32"/>
          <w:szCs w:val="32"/>
        </w:rPr>
        <w:t xml:space="preserve">   </w:t>
      </w:r>
      <w:r w:rsidR="007A1D6A" w:rsidRPr="00FD3D77">
        <w:rPr>
          <w:b/>
          <w:i/>
          <w:iCs/>
          <w:sz w:val="32"/>
          <w:szCs w:val="32"/>
        </w:rPr>
        <w:t xml:space="preserve"> </w:t>
      </w:r>
    </w:p>
    <w:p w14:paraId="046FE90C" w14:textId="638FE15D" w:rsidR="000E08C9" w:rsidRPr="000E08C9" w:rsidRDefault="000E08C9" w:rsidP="000E08C9">
      <w:pPr>
        <w:ind w:left="360"/>
        <w:jc w:val="center"/>
        <w:rPr>
          <w:bCs/>
          <w:i/>
          <w:iCs/>
          <w:sz w:val="18"/>
          <w:szCs w:val="18"/>
        </w:rPr>
      </w:pPr>
      <w:r w:rsidRPr="000E08C9">
        <w:rPr>
          <w:bCs/>
          <w:i/>
          <w:iCs/>
          <w:sz w:val="18"/>
          <w:szCs w:val="18"/>
        </w:rPr>
        <w:t>Zapraszamy na niezwykłą podróż po Włoszech, łączącą historię, duchowość i piękno włoskiej przyrody. Wyruszymy śladami Królowej Bony oraz św. Ojca Pio, odwiedzając jedne z najpiękniejszych i najważniejszych miejsc we Włoszech.</w:t>
      </w:r>
    </w:p>
    <w:p w14:paraId="0A1C612C" w14:textId="658CBF32" w:rsidR="000E08C9" w:rsidRPr="000E08C9" w:rsidRDefault="000E08C9" w:rsidP="000E08C9">
      <w:pPr>
        <w:ind w:left="360"/>
        <w:jc w:val="center"/>
        <w:rPr>
          <w:bCs/>
          <w:i/>
          <w:iCs/>
          <w:sz w:val="18"/>
          <w:szCs w:val="18"/>
        </w:rPr>
      </w:pPr>
      <w:r w:rsidRPr="000E08C9">
        <w:rPr>
          <w:bCs/>
          <w:i/>
          <w:iCs/>
          <w:sz w:val="18"/>
          <w:szCs w:val="18"/>
        </w:rPr>
        <w:t>Nasza podróż rozpocznie się w Wenecji, mieście kanałów i zabytków. Spacerując po Placu Świętego Marka, zobaczymy Bazylikę św. Marka, Pałac Dożów oraz słynny Most Westchnień.</w:t>
      </w:r>
    </w:p>
    <w:p w14:paraId="141906A9" w14:textId="74F491DD" w:rsidR="000E08C9" w:rsidRPr="000E08C9" w:rsidRDefault="000E08C9" w:rsidP="000E08C9">
      <w:pPr>
        <w:ind w:left="360"/>
        <w:jc w:val="center"/>
        <w:rPr>
          <w:bCs/>
          <w:i/>
          <w:iCs/>
          <w:sz w:val="18"/>
          <w:szCs w:val="18"/>
        </w:rPr>
      </w:pPr>
      <w:r w:rsidRPr="000E08C9">
        <w:rPr>
          <w:bCs/>
          <w:i/>
          <w:iCs/>
          <w:sz w:val="18"/>
          <w:szCs w:val="18"/>
        </w:rPr>
        <w:t>Następnie udamy się do Parku Narodowego Gargano, gdzie odwiedzimy Vieste – urokliwe nadmorskie miasteczko położone na klifach. Podziwiać będziemy imponującą skałę Pizzomunno, związaną z miejscową legendą o miłości. Zatrzymamy się również przy Arco San Felice, naturalnym łuku skalnym nad błękitnym Adriatykiem.</w:t>
      </w:r>
    </w:p>
    <w:p w14:paraId="57102B07" w14:textId="09C5665C" w:rsidR="000E08C9" w:rsidRPr="000E08C9" w:rsidRDefault="000E08C9" w:rsidP="000E08C9">
      <w:pPr>
        <w:ind w:left="360"/>
        <w:jc w:val="center"/>
        <w:rPr>
          <w:bCs/>
          <w:i/>
          <w:iCs/>
          <w:sz w:val="18"/>
          <w:szCs w:val="18"/>
        </w:rPr>
      </w:pPr>
      <w:r w:rsidRPr="000E08C9">
        <w:rPr>
          <w:bCs/>
          <w:i/>
          <w:iCs/>
          <w:sz w:val="18"/>
          <w:szCs w:val="18"/>
        </w:rPr>
        <w:t>W San Giovanni Rotondo odwiedzimy miejsce, gdzie żył i działał św. Ojciec Pio. Zwiedzimy klasztor Kapucynów oraz Kościół Matki Bożej Łaskawej, gdzie święty spędził większość swojego życia. Odwiedzimy także nowoczesną Bazylikę św. Ojca Pio, zaprojektowaną przez słynnego architekta Renzo Piano, w której znajduje się jego grób. To miejsce przyciąga pielgrzymów z całego świata i jest symbolem duchowości oraz cudów związanych ze świętym stygmatykiem.</w:t>
      </w:r>
    </w:p>
    <w:p w14:paraId="63156BBC" w14:textId="53088AE5" w:rsidR="000E08C9" w:rsidRPr="000E08C9" w:rsidRDefault="000E08C9" w:rsidP="000E08C9">
      <w:pPr>
        <w:ind w:left="360"/>
        <w:jc w:val="center"/>
        <w:rPr>
          <w:bCs/>
          <w:i/>
          <w:iCs/>
          <w:sz w:val="18"/>
          <w:szCs w:val="18"/>
        </w:rPr>
      </w:pPr>
      <w:r w:rsidRPr="000E08C9">
        <w:rPr>
          <w:bCs/>
          <w:i/>
          <w:iCs/>
          <w:sz w:val="18"/>
          <w:szCs w:val="18"/>
        </w:rPr>
        <w:t>Podróżując dalej, dotrzemy do Alberobello, znanego z charakterystycznych domków trulli, wpisanych na listę UNESCO. To jedno z najbardziej malowniczych miasteczek we Włoszech.</w:t>
      </w:r>
    </w:p>
    <w:p w14:paraId="008AC2F1" w14:textId="694339AD" w:rsidR="000E08C9" w:rsidRPr="000E08C9" w:rsidRDefault="000E08C9" w:rsidP="000E08C9">
      <w:pPr>
        <w:ind w:left="360"/>
        <w:jc w:val="center"/>
        <w:rPr>
          <w:bCs/>
          <w:i/>
          <w:iCs/>
          <w:sz w:val="18"/>
          <w:szCs w:val="18"/>
        </w:rPr>
      </w:pPr>
      <w:r w:rsidRPr="000E08C9">
        <w:rPr>
          <w:bCs/>
          <w:i/>
          <w:iCs/>
          <w:sz w:val="18"/>
          <w:szCs w:val="18"/>
        </w:rPr>
        <w:t>W Materze odkryjemy niesamowitą dzielnicę Sassi, jedno z najstarszych osiedli ludzkich na świecie, z domami wykutymi w skałach i licznymi jaskiniami, które tworzą niepowtarzalny krajobraz.</w:t>
      </w:r>
    </w:p>
    <w:p w14:paraId="58944ADA" w14:textId="42F9190F" w:rsidR="000E08C9" w:rsidRPr="000E08C9" w:rsidRDefault="000E08C9" w:rsidP="000E08C9">
      <w:pPr>
        <w:ind w:left="360"/>
        <w:jc w:val="center"/>
        <w:rPr>
          <w:bCs/>
          <w:i/>
          <w:iCs/>
          <w:sz w:val="18"/>
          <w:szCs w:val="18"/>
        </w:rPr>
      </w:pPr>
      <w:r w:rsidRPr="000E08C9">
        <w:rPr>
          <w:bCs/>
          <w:i/>
          <w:iCs/>
          <w:sz w:val="18"/>
          <w:szCs w:val="18"/>
        </w:rPr>
        <w:t>W Bari podążymy śladami Królowej Bony, zwiedzając Bazylikę św. Mikołaja, miejsce spoczynku relikwii świętego. Spacer po urokliwym Starym Mieście pozwoli nam poczuć niepowtarzalny klimat tego portowego miasta.</w:t>
      </w:r>
    </w:p>
    <w:p w14:paraId="799673BD" w14:textId="73529A5F" w:rsidR="000E08C9" w:rsidRPr="000E08C9" w:rsidRDefault="000E08C9" w:rsidP="000E08C9">
      <w:pPr>
        <w:ind w:left="360"/>
        <w:jc w:val="center"/>
        <w:rPr>
          <w:bCs/>
          <w:i/>
          <w:iCs/>
          <w:sz w:val="18"/>
          <w:szCs w:val="18"/>
        </w:rPr>
      </w:pPr>
      <w:r w:rsidRPr="000E08C9">
        <w:rPr>
          <w:bCs/>
          <w:i/>
          <w:iCs/>
          <w:sz w:val="18"/>
          <w:szCs w:val="18"/>
        </w:rPr>
        <w:t>Zwieńczeniem naszej podróży będzie Bolonia, miasto najstarszego uniwersytetu w Europie. Zwiedzimy Piazza Maggiore, podziwiając imponujące budowle, oraz słynne krzywe wieże Asinelli i Garisenda, które są symbolem miasta.</w:t>
      </w:r>
    </w:p>
    <w:p w14:paraId="5CFCBBDB" w14:textId="1BE32016" w:rsidR="007A1D6A" w:rsidRPr="007A1D6A" w:rsidRDefault="000E08C9" w:rsidP="000E08C9">
      <w:pPr>
        <w:ind w:left="360"/>
        <w:jc w:val="center"/>
        <w:rPr>
          <w:b/>
          <w:sz w:val="50"/>
          <w:szCs w:val="50"/>
        </w:rPr>
      </w:pPr>
      <w:r w:rsidRPr="000E08C9">
        <w:rPr>
          <w:bCs/>
          <w:i/>
          <w:iCs/>
          <w:sz w:val="18"/>
          <w:szCs w:val="18"/>
        </w:rPr>
        <w:t>Ta niezwykła podróż pozwoli nam odkryć zarówno bogatą historię i kulturę Włoch, jak i duchowy wymiar miejsc, które odwiedzimy. Czeka nas niezapomniana przygoda pełna wrażeń!</w:t>
      </w:r>
    </w:p>
    <w:p w14:paraId="66BFA75C" w14:textId="1FABC7D4" w:rsidR="000D4304" w:rsidRDefault="000D4304">
      <w:pPr>
        <w:rPr>
          <w:b/>
          <w:sz w:val="28"/>
        </w:rPr>
      </w:pPr>
      <w:r>
        <w:rPr>
          <w:b/>
          <w:sz w:val="28"/>
        </w:rPr>
        <w:t xml:space="preserve">TERMIN:  </w:t>
      </w:r>
      <w:r w:rsidR="00974E1B">
        <w:rPr>
          <w:b/>
          <w:sz w:val="28"/>
        </w:rPr>
        <w:tab/>
      </w:r>
      <w:r w:rsidR="00FD3D77">
        <w:rPr>
          <w:b/>
          <w:sz w:val="28"/>
        </w:rPr>
        <w:t>11-16.06.2026</w:t>
      </w:r>
      <w:r w:rsidR="00974E1B">
        <w:rPr>
          <w:b/>
          <w:sz w:val="28"/>
        </w:rPr>
        <w:tab/>
      </w:r>
      <w:r w:rsidR="00974E1B">
        <w:rPr>
          <w:b/>
          <w:sz w:val="28"/>
        </w:rPr>
        <w:tab/>
      </w:r>
      <w:r w:rsidR="00974E1B">
        <w:rPr>
          <w:b/>
          <w:sz w:val="28"/>
        </w:rPr>
        <w:tab/>
      </w:r>
      <w:r w:rsidR="00974E1B">
        <w:rPr>
          <w:b/>
          <w:sz w:val="28"/>
        </w:rPr>
        <w:tab/>
      </w:r>
      <w:r w:rsidR="00974E1B">
        <w:rPr>
          <w:b/>
          <w:sz w:val="28"/>
        </w:rPr>
        <w:tab/>
      </w:r>
      <w:r w:rsidR="00974E1B">
        <w:rPr>
          <w:b/>
          <w:sz w:val="28"/>
        </w:rPr>
        <w:tab/>
      </w:r>
      <w:r w:rsidR="00974E1B">
        <w:rPr>
          <w:b/>
          <w:sz w:val="28"/>
        </w:rPr>
        <w:tab/>
        <w:t xml:space="preserve">CENA: </w:t>
      </w:r>
      <w:r w:rsidR="00FD3D77">
        <w:rPr>
          <w:b/>
          <w:sz w:val="28"/>
        </w:rPr>
        <w:t>1790</w:t>
      </w:r>
      <w:r w:rsidR="0091674F">
        <w:rPr>
          <w:b/>
          <w:sz w:val="28"/>
        </w:rPr>
        <w:t xml:space="preserve"> </w:t>
      </w:r>
      <w:r w:rsidR="00FD4C84">
        <w:rPr>
          <w:b/>
          <w:sz w:val="28"/>
        </w:rPr>
        <w:t>zł</w:t>
      </w:r>
      <w:r w:rsidR="002370A4">
        <w:rPr>
          <w:b/>
          <w:sz w:val="28"/>
        </w:rPr>
        <w:tab/>
      </w:r>
    </w:p>
    <w:p w14:paraId="2CF1A40C" w14:textId="4B3926C4" w:rsidR="009F5281" w:rsidRDefault="000D4304" w:rsidP="009F5281">
      <w:pPr>
        <w:rPr>
          <w:b/>
          <w:sz w:val="28"/>
        </w:rPr>
      </w:pPr>
      <w:r>
        <w:rPr>
          <w:b/>
          <w:sz w:val="28"/>
        </w:rPr>
        <w:t xml:space="preserve"> </w:t>
      </w:r>
      <w:r w:rsidR="009F5281">
        <w:rPr>
          <w:b/>
          <w:sz w:val="28"/>
        </w:rPr>
        <w:t>ŚWIADCZENIA ZAWARTE W CENIE:</w:t>
      </w:r>
    </w:p>
    <w:p w14:paraId="4D2F22AC" w14:textId="77777777" w:rsidR="009F5281" w:rsidRPr="009D06EC" w:rsidRDefault="009F5281" w:rsidP="009F5281">
      <w:pPr>
        <w:rPr>
          <w:sz w:val="20"/>
          <w:szCs w:val="20"/>
        </w:rPr>
      </w:pPr>
      <w:r w:rsidRPr="009D06EC">
        <w:rPr>
          <w:sz w:val="20"/>
          <w:szCs w:val="20"/>
        </w:rPr>
        <w:t>- transport autokarem z toaletą, video, barkiem, klimatyzacją, rozkładanymi fotelami.</w:t>
      </w:r>
    </w:p>
    <w:p w14:paraId="7690043F" w14:textId="274BD7A4" w:rsidR="00E820B9" w:rsidRPr="009D06EC" w:rsidRDefault="00E820B9" w:rsidP="00E820B9">
      <w:pPr>
        <w:rPr>
          <w:sz w:val="20"/>
          <w:szCs w:val="20"/>
        </w:rPr>
      </w:pPr>
      <w:r w:rsidRPr="009D06EC">
        <w:rPr>
          <w:sz w:val="20"/>
          <w:szCs w:val="20"/>
        </w:rPr>
        <w:t xml:space="preserve">- </w:t>
      </w:r>
      <w:r w:rsidR="00FA732C" w:rsidRPr="009D06EC">
        <w:rPr>
          <w:sz w:val="20"/>
          <w:szCs w:val="20"/>
        </w:rPr>
        <w:t>4</w:t>
      </w:r>
      <w:r w:rsidRPr="009D06EC">
        <w:rPr>
          <w:sz w:val="20"/>
          <w:szCs w:val="20"/>
        </w:rPr>
        <w:t xml:space="preserve"> noclegi w hotel</w:t>
      </w:r>
      <w:r w:rsidR="00AA6644" w:rsidRPr="009D06EC">
        <w:rPr>
          <w:sz w:val="20"/>
          <w:szCs w:val="20"/>
        </w:rPr>
        <w:t>u</w:t>
      </w:r>
      <w:r w:rsidRPr="009D06EC">
        <w:rPr>
          <w:sz w:val="20"/>
          <w:szCs w:val="20"/>
        </w:rPr>
        <w:t xml:space="preserve">**/*** </w:t>
      </w:r>
      <w:r w:rsidR="000E08C9" w:rsidRPr="009D06EC">
        <w:rPr>
          <w:sz w:val="20"/>
          <w:szCs w:val="20"/>
        </w:rPr>
        <w:t>p</w:t>
      </w:r>
      <w:r w:rsidR="00D11485" w:rsidRPr="009D06EC">
        <w:rPr>
          <w:sz w:val="20"/>
          <w:szCs w:val="20"/>
        </w:rPr>
        <w:t>okoje</w:t>
      </w:r>
      <w:r w:rsidRPr="009D06EC">
        <w:rPr>
          <w:sz w:val="20"/>
          <w:szCs w:val="20"/>
        </w:rPr>
        <w:t xml:space="preserve"> 2,3 osobowe z łazienkami</w:t>
      </w:r>
    </w:p>
    <w:p w14:paraId="3513F957" w14:textId="1A7B076F" w:rsidR="009F5281" w:rsidRPr="009D06EC" w:rsidRDefault="009F5281" w:rsidP="009F5281">
      <w:pPr>
        <w:rPr>
          <w:sz w:val="20"/>
          <w:szCs w:val="20"/>
        </w:rPr>
      </w:pPr>
      <w:r w:rsidRPr="009D06EC">
        <w:rPr>
          <w:sz w:val="20"/>
          <w:szCs w:val="20"/>
        </w:rPr>
        <w:t xml:space="preserve">- wyżywienie: </w:t>
      </w:r>
      <w:r w:rsidR="00FA732C" w:rsidRPr="009D06EC">
        <w:rPr>
          <w:sz w:val="20"/>
          <w:szCs w:val="20"/>
        </w:rPr>
        <w:t>4</w:t>
      </w:r>
      <w:r w:rsidRPr="009D06EC">
        <w:rPr>
          <w:sz w:val="20"/>
          <w:szCs w:val="20"/>
        </w:rPr>
        <w:t xml:space="preserve"> śniadań</w:t>
      </w:r>
      <w:r w:rsidR="00CC1711" w:rsidRPr="009D06EC">
        <w:rPr>
          <w:sz w:val="20"/>
          <w:szCs w:val="20"/>
        </w:rPr>
        <w:t xml:space="preserve"> lub lunch pakietów </w:t>
      </w:r>
      <w:r w:rsidRPr="009D06EC">
        <w:rPr>
          <w:sz w:val="20"/>
          <w:szCs w:val="20"/>
        </w:rPr>
        <w:t xml:space="preserve"> i</w:t>
      </w:r>
      <w:r w:rsidR="00FA732C" w:rsidRPr="009D06EC">
        <w:rPr>
          <w:sz w:val="20"/>
          <w:szCs w:val="20"/>
        </w:rPr>
        <w:t xml:space="preserve"> 4</w:t>
      </w:r>
      <w:r w:rsidRPr="009D06EC">
        <w:rPr>
          <w:sz w:val="20"/>
          <w:szCs w:val="20"/>
        </w:rPr>
        <w:t xml:space="preserve"> obiadokolacj</w:t>
      </w:r>
      <w:r w:rsidR="00FA732C" w:rsidRPr="009D06EC">
        <w:rPr>
          <w:sz w:val="20"/>
          <w:szCs w:val="20"/>
        </w:rPr>
        <w:t>e</w:t>
      </w:r>
    </w:p>
    <w:p w14:paraId="5A514A82" w14:textId="77777777" w:rsidR="009F5281" w:rsidRPr="009D06EC" w:rsidRDefault="009F5281" w:rsidP="009F5281">
      <w:pPr>
        <w:rPr>
          <w:sz w:val="20"/>
          <w:szCs w:val="20"/>
        </w:rPr>
      </w:pPr>
      <w:r w:rsidRPr="009D06EC">
        <w:rPr>
          <w:sz w:val="20"/>
          <w:szCs w:val="20"/>
        </w:rPr>
        <w:t>- opieka pilota- przewodnika.</w:t>
      </w:r>
    </w:p>
    <w:p w14:paraId="7BA43723" w14:textId="77777777" w:rsidR="009F5281" w:rsidRPr="009D06EC" w:rsidRDefault="009F5281" w:rsidP="009F5281">
      <w:pPr>
        <w:rPr>
          <w:sz w:val="20"/>
          <w:szCs w:val="20"/>
        </w:rPr>
      </w:pPr>
      <w:r w:rsidRPr="009D06EC">
        <w:rPr>
          <w:sz w:val="20"/>
          <w:szCs w:val="20"/>
        </w:rPr>
        <w:t>- opłaty drogowe, parkingi, autostrady.</w:t>
      </w:r>
    </w:p>
    <w:p w14:paraId="65E438B7" w14:textId="77777777" w:rsidR="009F5281" w:rsidRPr="009D06EC" w:rsidRDefault="009F5281" w:rsidP="009F5281">
      <w:pPr>
        <w:rPr>
          <w:sz w:val="20"/>
          <w:szCs w:val="20"/>
        </w:rPr>
      </w:pPr>
      <w:r w:rsidRPr="009D06EC">
        <w:rPr>
          <w:sz w:val="20"/>
          <w:szCs w:val="20"/>
        </w:rPr>
        <w:t>- zwiedzanie wg programu.</w:t>
      </w:r>
    </w:p>
    <w:p w14:paraId="7F60C02F" w14:textId="77777777" w:rsidR="009F5281" w:rsidRPr="009D06EC" w:rsidRDefault="009F5281" w:rsidP="009F5281">
      <w:pPr>
        <w:rPr>
          <w:sz w:val="20"/>
          <w:szCs w:val="20"/>
        </w:rPr>
      </w:pPr>
      <w:r w:rsidRPr="009D06EC">
        <w:rPr>
          <w:sz w:val="20"/>
          <w:szCs w:val="20"/>
        </w:rPr>
        <w:t>- ubezpieczenie KL i NW.</w:t>
      </w:r>
    </w:p>
    <w:p w14:paraId="12F314F1" w14:textId="77777777" w:rsidR="009D06EC" w:rsidRPr="009D06EC" w:rsidRDefault="009D06EC" w:rsidP="009D06EC">
      <w:pPr>
        <w:rPr>
          <w:b/>
          <w:sz w:val="10"/>
          <w:szCs w:val="10"/>
        </w:rPr>
      </w:pPr>
    </w:p>
    <w:p w14:paraId="7FBB1098" w14:textId="7F4EF3FC" w:rsidR="009D06EC" w:rsidRPr="00237ECB" w:rsidRDefault="009D06EC" w:rsidP="009D06EC">
      <w:pPr>
        <w:rPr>
          <w:b/>
          <w:sz w:val="26"/>
          <w:szCs w:val="26"/>
        </w:rPr>
      </w:pPr>
      <w:r w:rsidRPr="00237ECB">
        <w:rPr>
          <w:b/>
          <w:sz w:val="26"/>
          <w:szCs w:val="26"/>
        </w:rPr>
        <w:t>ŚWIADCZENIA DODATKOWO PŁATNE DLA CHĘTNYCH:</w:t>
      </w:r>
    </w:p>
    <w:p w14:paraId="4678A356" w14:textId="283B983B" w:rsidR="009D06EC" w:rsidRDefault="009D06EC" w:rsidP="009D06EC">
      <w:pPr>
        <w:pStyle w:val="Akapitzlist"/>
        <w:numPr>
          <w:ilvl w:val="0"/>
          <w:numId w:val="6"/>
        </w:numPr>
        <w:suppressAutoHyphens/>
        <w:rPr>
          <w:sz w:val="20"/>
          <w:szCs w:val="20"/>
        </w:rPr>
      </w:pPr>
      <w:r>
        <w:rPr>
          <w:sz w:val="20"/>
          <w:szCs w:val="20"/>
        </w:rPr>
        <w:t xml:space="preserve">Dodatkowe ubezpieczenie od chorób przewlekłych </w:t>
      </w:r>
      <w:r w:rsidR="00002C4E">
        <w:rPr>
          <w:sz w:val="20"/>
          <w:szCs w:val="20"/>
        </w:rPr>
        <w:t>6</w:t>
      </w:r>
      <w:r>
        <w:rPr>
          <w:sz w:val="20"/>
          <w:szCs w:val="20"/>
        </w:rPr>
        <w:t>0 zł  / os</w:t>
      </w:r>
    </w:p>
    <w:p w14:paraId="1D1EE77F" w14:textId="77777777" w:rsidR="009D06EC" w:rsidRPr="00FC4DFD" w:rsidRDefault="009D06EC" w:rsidP="009D06EC">
      <w:pPr>
        <w:rPr>
          <w:sz w:val="20"/>
          <w:szCs w:val="20"/>
        </w:rPr>
      </w:pPr>
      <w:r w:rsidRPr="00FC4DFD">
        <w:rPr>
          <w:sz w:val="20"/>
          <w:szCs w:val="20"/>
        </w:rPr>
        <w:t>(płatne nie później jak z ostatnia ratą z dopiskiem „ubezpieczenie choroby przewlekłe” )</w:t>
      </w:r>
    </w:p>
    <w:p w14:paraId="166A1BD9" w14:textId="77777777" w:rsidR="009D06EC" w:rsidRPr="009D06EC" w:rsidRDefault="009D06EC" w:rsidP="009F5281">
      <w:pPr>
        <w:rPr>
          <w:sz w:val="10"/>
          <w:szCs w:val="10"/>
        </w:rPr>
      </w:pPr>
    </w:p>
    <w:p w14:paraId="1B145BFD" w14:textId="77777777" w:rsidR="00B424BE" w:rsidRDefault="00B424BE">
      <w:pPr>
        <w:rPr>
          <w:b/>
          <w:sz w:val="28"/>
        </w:rPr>
      </w:pPr>
      <w:r>
        <w:rPr>
          <w:b/>
          <w:sz w:val="28"/>
        </w:rPr>
        <w:t>PROGRAM RAMOWY:</w:t>
      </w:r>
    </w:p>
    <w:p w14:paraId="7719BE97" w14:textId="025B5F01" w:rsidR="00661E79" w:rsidRPr="009D06EC" w:rsidRDefault="00661E79" w:rsidP="00661E79">
      <w:pPr>
        <w:ind w:left="993" w:hanging="993"/>
        <w:rPr>
          <w:sz w:val="20"/>
          <w:szCs w:val="20"/>
        </w:rPr>
      </w:pPr>
      <w:r w:rsidRPr="009D06EC">
        <w:rPr>
          <w:sz w:val="20"/>
          <w:szCs w:val="20"/>
        </w:rPr>
        <w:t>1 dzień</w:t>
      </w:r>
      <w:r w:rsidR="00AA6644" w:rsidRPr="009D06EC">
        <w:rPr>
          <w:sz w:val="20"/>
          <w:szCs w:val="20"/>
        </w:rPr>
        <w:t xml:space="preserve"> </w:t>
      </w:r>
      <w:r w:rsidRPr="009D06EC">
        <w:rPr>
          <w:sz w:val="20"/>
          <w:szCs w:val="20"/>
        </w:rPr>
        <w:t xml:space="preserve"> - wyjazd </w:t>
      </w:r>
      <w:r w:rsidR="008B137A" w:rsidRPr="009D06EC">
        <w:rPr>
          <w:sz w:val="20"/>
          <w:szCs w:val="20"/>
        </w:rPr>
        <w:t xml:space="preserve">nad rano </w:t>
      </w:r>
      <w:r w:rsidRPr="009D06EC">
        <w:rPr>
          <w:sz w:val="20"/>
          <w:szCs w:val="20"/>
        </w:rPr>
        <w:t xml:space="preserve">Przejazd do Włoch w okolice Wenecji, zakwaterowanie, obiadokolacja, nocleg     </w:t>
      </w:r>
    </w:p>
    <w:p w14:paraId="31B1A436" w14:textId="77777777" w:rsidR="00661E79" w:rsidRPr="009D06EC" w:rsidRDefault="00974E1B" w:rsidP="00661E79">
      <w:pPr>
        <w:ind w:left="993" w:hanging="993"/>
        <w:rPr>
          <w:sz w:val="20"/>
          <w:szCs w:val="20"/>
        </w:rPr>
      </w:pPr>
      <w:r w:rsidRPr="009D06EC">
        <w:rPr>
          <w:sz w:val="20"/>
          <w:szCs w:val="20"/>
        </w:rPr>
        <w:t xml:space="preserve">2 dzień </w:t>
      </w:r>
      <w:r w:rsidR="00661E79" w:rsidRPr="009D06EC">
        <w:rPr>
          <w:sz w:val="20"/>
          <w:szCs w:val="20"/>
        </w:rPr>
        <w:t>-</w:t>
      </w:r>
      <w:r w:rsidRPr="009D06EC">
        <w:rPr>
          <w:sz w:val="20"/>
          <w:szCs w:val="20"/>
        </w:rPr>
        <w:t xml:space="preserve"> </w:t>
      </w:r>
      <w:r w:rsidR="00661E79" w:rsidRPr="009D06EC">
        <w:rPr>
          <w:sz w:val="20"/>
          <w:szCs w:val="20"/>
        </w:rPr>
        <w:t xml:space="preserve">śniadanie, </w:t>
      </w:r>
      <w:r w:rsidRPr="009D06EC">
        <w:rPr>
          <w:sz w:val="20"/>
          <w:szCs w:val="20"/>
        </w:rPr>
        <w:t>prz</w:t>
      </w:r>
      <w:r w:rsidR="00661E79" w:rsidRPr="009D06EC">
        <w:rPr>
          <w:sz w:val="20"/>
          <w:szCs w:val="20"/>
        </w:rPr>
        <w:t>e</w:t>
      </w:r>
      <w:r w:rsidRPr="009D06EC">
        <w:rPr>
          <w:sz w:val="20"/>
          <w:szCs w:val="20"/>
        </w:rPr>
        <w:t xml:space="preserve">jazd </w:t>
      </w:r>
      <w:r w:rsidR="00661E79" w:rsidRPr="009D06EC">
        <w:rPr>
          <w:sz w:val="20"/>
          <w:szCs w:val="20"/>
        </w:rPr>
        <w:t xml:space="preserve">do </w:t>
      </w:r>
      <w:r w:rsidR="00661E79" w:rsidRPr="009D06EC">
        <w:rPr>
          <w:b/>
          <w:sz w:val="20"/>
          <w:szCs w:val="20"/>
        </w:rPr>
        <w:t>Wenecji</w:t>
      </w:r>
      <w:r w:rsidR="00661E79" w:rsidRPr="009D06EC">
        <w:rPr>
          <w:b/>
          <w:bCs/>
          <w:sz w:val="20"/>
          <w:szCs w:val="20"/>
        </w:rPr>
        <w:t xml:space="preserve">, </w:t>
      </w:r>
      <w:r w:rsidR="00661E79" w:rsidRPr="009D06EC">
        <w:rPr>
          <w:sz w:val="20"/>
          <w:szCs w:val="20"/>
        </w:rPr>
        <w:t>rejs tramwajem wodnym, zwiedzanie: Plac i Bazylika św. Marka,</w:t>
      </w:r>
    </w:p>
    <w:p w14:paraId="5F8515DD" w14:textId="77777777" w:rsidR="008B137A" w:rsidRPr="009D06EC" w:rsidRDefault="00661E79" w:rsidP="00661E79">
      <w:pPr>
        <w:tabs>
          <w:tab w:val="left" w:pos="1080"/>
        </w:tabs>
        <w:rPr>
          <w:sz w:val="20"/>
          <w:szCs w:val="20"/>
        </w:rPr>
      </w:pPr>
      <w:r w:rsidRPr="009D06EC">
        <w:rPr>
          <w:sz w:val="20"/>
          <w:szCs w:val="20"/>
        </w:rPr>
        <w:t xml:space="preserve">               Pałac Dożów, Most Westchnień, Most Rialto. Wyjazd z Wenecji  przyjazd wieczorem </w:t>
      </w:r>
      <w:r w:rsidR="008B137A" w:rsidRPr="009D06EC">
        <w:rPr>
          <w:sz w:val="20"/>
          <w:szCs w:val="20"/>
        </w:rPr>
        <w:t>do San Giovani</w:t>
      </w:r>
    </w:p>
    <w:p w14:paraId="1366F2AE" w14:textId="582755B5" w:rsidR="00661E79" w:rsidRPr="009D06EC" w:rsidRDefault="008B137A" w:rsidP="00661E79">
      <w:pPr>
        <w:tabs>
          <w:tab w:val="left" w:pos="1080"/>
        </w:tabs>
        <w:rPr>
          <w:sz w:val="20"/>
          <w:szCs w:val="20"/>
        </w:rPr>
      </w:pPr>
      <w:r w:rsidRPr="009D06EC">
        <w:rPr>
          <w:sz w:val="20"/>
          <w:szCs w:val="20"/>
        </w:rPr>
        <w:t xml:space="preserve">               Rotondo  </w:t>
      </w:r>
      <w:r w:rsidR="00661E79" w:rsidRPr="009D06EC">
        <w:rPr>
          <w:sz w:val="20"/>
          <w:szCs w:val="20"/>
        </w:rPr>
        <w:t>obiadokolacja, nocleg.</w:t>
      </w:r>
    </w:p>
    <w:p w14:paraId="0C0E8365" w14:textId="77777777" w:rsidR="00FA732C" w:rsidRPr="009D06EC" w:rsidRDefault="0091772C" w:rsidP="0091772C">
      <w:pPr>
        <w:tabs>
          <w:tab w:val="left" w:pos="1080"/>
        </w:tabs>
        <w:rPr>
          <w:sz w:val="20"/>
          <w:szCs w:val="20"/>
        </w:rPr>
      </w:pPr>
      <w:r w:rsidRPr="009D06EC">
        <w:rPr>
          <w:sz w:val="20"/>
          <w:szCs w:val="20"/>
        </w:rPr>
        <w:t xml:space="preserve">3 dzień </w:t>
      </w:r>
      <w:r w:rsidR="008B137A" w:rsidRPr="009D06EC">
        <w:rPr>
          <w:sz w:val="20"/>
          <w:szCs w:val="20"/>
        </w:rPr>
        <w:t>–</w:t>
      </w:r>
      <w:r w:rsidRPr="009D06EC">
        <w:rPr>
          <w:sz w:val="20"/>
          <w:szCs w:val="20"/>
        </w:rPr>
        <w:t xml:space="preserve"> śniadanie</w:t>
      </w:r>
      <w:r w:rsidR="008B137A" w:rsidRPr="009D06EC">
        <w:rPr>
          <w:sz w:val="20"/>
          <w:szCs w:val="20"/>
        </w:rPr>
        <w:t xml:space="preserve"> wizyta w Sanktuarium Ojca Pio </w:t>
      </w:r>
      <w:r w:rsidR="00FA732C" w:rsidRPr="009D06EC">
        <w:rPr>
          <w:sz w:val="20"/>
          <w:szCs w:val="20"/>
        </w:rPr>
        <w:t xml:space="preserve"> następnie </w:t>
      </w:r>
      <w:r w:rsidR="008B137A" w:rsidRPr="009D06EC">
        <w:rPr>
          <w:sz w:val="20"/>
          <w:szCs w:val="20"/>
        </w:rPr>
        <w:t xml:space="preserve">zwiedzanie </w:t>
      </w:r>
      <w:r w:rsidR="00FA732C" w:rsidRPr="009D06EC">
        <w:rPr>
          <w:sz w:val="20"/>
          <w:szCs w:val="20"/>
        </w:rPr>
        <w:t xml:space="preserve">Parku Narodowego Gargano : Vieste </w:t>
      </w:r>
    </w:p>
    <w:p w14:paraId="6F78B913" w14:textId="23DD95A1" w:rsidR="0091772C" w:rsidRPr="009D06EC" w:rsidRDefault="00FA732C" w:rsidP="0091772C">
      <w:pPr>
        <w:tabs>
          <w:tab w:val="left" w:pos="1080"/>
        </w:tabs>
        <w:rPr>
          <w:sz w:val="20"/>
          <w:szCs w:val="20"/>
        </w:rPr>
      </w:pPr>
      <w:r w:rsidRPr="009D06EC">
        <w:rPr>
          <w:sz w:val="20"/>
          <w:szCs w:val="20"/>
        </w:rPr>
        <w:t xml:space="preserve">             , Pizzomuno ,Arco San Felice, </w:t>
      </w:r>
      <w:r w:rsidR="008B137A" w:rsidRPr="009D06EC">
        <w:rPr>
          <w:sz w:val="20"/>
          <w:szCs w:val="20"/>
        </w:rPr>
        <w:t xml:space="preserve"> obiadokolacja  </w:t>
      </w:r>
      <w:r w:rsidR="0091772C" w:rsidRPr="009D06EC">
        <w:rPr>
          <w:sz w:val="20"/>
          <w:szCs w:val="20"/>
        </w:rPr>
        <w:t>, nocleg.</w:t>
      </w:r>
    </w:p>
    <w:p w14:paraId="61DE6BA4" w14:textId="516CA685" w:rsidR="00AA6644" w:rsidRPr="009D06EC" w:rsidRDefault="008B137A" w:rsidP="0091772C">
      <w:pPr>
        <w:tabs>
          <w:tab w:val="left" w:pos="-360"/>
          <w:tab w:val="left" w:pos="1080"/>
        </w:tabs>
        <w:ind w:left="16"/>
        <w:rPr>
          <w:sz w:val="20"/>
          <w:szCs w:val="20"/>
        </w:rPr>
      </w:pPr>
      <w:r w:rsidRPr="009D06EC">
        <w:rPr>
          <w:sz w:val="20"/>
          <w:szCs w:val="20"/>
        </w:rPr>
        <w:t>4</w:t>
      </w:r>
      <w:r w:rsidR="0091772C" w:rsidRPr="009D06EC">
        <w:rPr>
          <w:sz w:val="20"/>
          <w:szCs w:val="20"/>
        </w:rPr>
        <w:t xml:space="preserve"> dzień </w:t>
      </w:r>
      <w:r w:rsidR="002535F4" w:rsidRPr="009D06EC">
        <w:rPr>
          <w:sz w:val="20"/>
          <w:szCs w:val="20"/>
        </w:rPr>
        <w:t>-</w:t>
      </w:r>
      <w:r w:rsidR="0091772C" w:rsidRPr="009D06EC">
        <w:rPr>
          <w:sz w:val="20"/>
          <w:szCs w:val="20"/>
        </w:rPr>
        <w:t xml:space="preserve"> </w:t>
      </w:r>
      <w:r w:rsidR="00F154A5" w:rsidRPr="009D06EC">
        <w:rPr>
          <w:sz w:val="20"/>
          <w:szCs w:val="20"/>
        </w:rPr>
        <w:t>śniadani</w:t>
      </w:r>
      <w:r w:rsidR="00E820B9" w:rsidRPr="009D06EC">
        <w:rPr>
          <w:sz w:val="20"/>
          <w:szCs w:val="20"/>
        </w:rPr>
        <w:t>e</w:t>
      </w:r>
      <w:r w:rsidR="00D005A9" w:rsidRPr="009D06EC">
        <w:rPr>
          <w:sz w:val="20"/>
          <w:szCs w:val="20"/>
        </w:rPr>
        <w:t xml:space="preserve">, </w:t>
      </w:r>
      <w:r w:rsidR="009C5411" w:rsidRPr="009D06EC">
        <w:rPr>
          <w:sz w:val="20"/>
          <w:szCs w:val="20"/>
        </w:rPr>
        <w:t>p</w:t>
      </w:r>
      <w:r w:rsidR="00D005A9" w:rsidRPr="009D06EC">
        <w:rPr>
          <w:sz w:val="20"/>
          <w:szCs w:val="20"/>
        </w:rPr>
        <w:t xml:space="preserve">rzejazd do </w:t>
      </w:r>
      <w:r w:rsidR="00D005A9" w:rsidRPr="009D06EC">
        <w:rPr>
          <w:b/>
          <w:sz w:val="20"/>
          <w:szCs w:val="20"/>
        </w:rPr>
        <w:t>Matery</w:t>
      </w:r>
      <w:r w:rsidR="00AA6644" w:rsidRPr="009D06EC">
        <w:rPr>
          <w:b/>
          <w:sz w:val="20"/>
          <w:szCs w:val="20"/>
        </w:rPr>
        <w:t>,</w:t>
      </w:r>
      <w:r w:rsidR="00D005A9" w:rsidRPr="009D06EC">
        <w:rPr>
          <w:sz w:val="20"/>
          <w:szCs w:val="20"/>
        </w:rPr>
        <w:t xml:space="preserve"> zwiedzanie</w:t>
      </w:r>
      <w:r w:rsidR="009C5411" w:rsidRPr="009D06EC">
        <w:rPr>
          <w:sz w:val="20"/>
          <w:szCs w:val="20"/>
        </w:rPr>
        <w:t xml:space="preserve">, </w:t>
      </w:r>
      <w:r w:rsidR="00AA6644" w:rsidRPr="009D06EC">
        <w:rPr>
          <w:sz w:val="20"/>
          <w:szCs w:val="20"/>
        </w:rPr>
        <w:t xml:space="preserve">dalej </w:t>
      </w:r>
      <w:r w:rsidR="009C5411" w:rsidRPr="009D06EC">
        <w:rPr>
          <w:sz w:val="20"/>
          <w:szCs w:val="20"/>
        </w:rPr>
        <w:t xml:space="preserve">przejazd do </w:t>
      </w:r>
      <w:r w:rsidR="009C5411" w:rsidRPr="009D06EC">
        <w:rPr>
          <w:b/>
          <w:sz w:val="20"/>
          <w:szCs w:val="20"/>
        </w:rPr>
        <w:t>Alberobello</w:t>
      </w:r>
      <w:r w:rsidR="00AA6644" w:rsidRPr="009D06EC">
        <w:rPr>
          <w:b/>
          <w:sz w:val="20"/>
          <w:szCs w:val="20"/>
        </w:rPr>
        <w:t>,</w:t>
      </w:r>
      <w:r w:rsidR="002535F4" w:rsidRPr="009D06EC">
        <w:rPr>
          <w:sz w:val="20"/>
          <w:szCs w:val="20"/>
        </w:rPr>
        <w:t xml:space="preserve"> zwiedzanie, przejazd do</w:t>
      </w:r>
    </w:p>
    <w:p w14:paraId="2CD46D9D" w14:textId="77777777" w:rsidR="0091772C" w:rsidRPr="009D06EC" w:rsidRDefault="00AA6644" w:rsidP="0091772C">
      <w:pPr>
        <w:tabs>
          <w:tab w:val="left" w:pos="-360"/>
          <w:tab w:val="left" w:pos="1080"/>
        </w:tabs>
        <w:ind w:left="16"/>
        <w:rPr>
          <w:sz w:val="20"/>
          <w:szCs w:val="20"/>
        </w:rPr>
      </w:pPr>
      <w:r w:rsidRPr="009D06EC">
        <w:rPr>
          <w:sz w:val="20"/>
          <w:szCs w:val="20"/>
        </w:rPr>
        <w:t xml:space="preserve">              </w:t>
      </w:r>
      <w:r w:rsidR="002535F4" w:rsidRPr="009D06EC">
        <w:rPr>
          <w:sz w:val="20"/>
          <w:szCs w:val="20"/>
        </w:rPr>
        <w:t xml:space="preserve"> </w:t>
      </w:r>
      <w:r w:rsidR="002535F4" w:rsidRPr="009D06EC">
        <w:rPr>
          <w:b/>
          <w:sz w:val="20"/>
          <w:szCs w:val="20"/>
        </w:rPr>
        <w:t xml:space="preserve">Bari </w:t>
      </w:r>
      <w:r w:rsidR="00E820B9" w:rsidRPr="009D06EC">
        <w:rPr>
          <w:sz w:val="20"/>
          <w:szCs w:val="20"/>
        </w:rPr>
        <w:t xml:space="preserve">zwiedzanie, powrót do hotelu, </w:t>
      </w:r>
      <w:r w:rsidR="0091772C" w:rsidRPr="009D06EC">
        <w:rPr>
          <w:sz w:val="20"/>
          <w:szCs w:val="20"/>
        </w:rPr>
        <w:t>obiadokolacja,</w:t>
      </w:r>
      <w:r w:rsidR="002535F4" w:rsidRPr="009D06EC">
        <w:rPr>
          <w:sz w:val="20"/>
          <w:szCs w:val="20"/>
        </w:rPr>
        <w:t xml:space="preserve"> </w:t>
      </w:r>
      <w:r w:rsidR="0091772C" w:rsidRPr="009D06EC">
        <w:rPr>
          <w:sz w:val="20"/>
          <w:szCs w:val="20"/>
        </w:rPr>
        <w:t>nocleg.</w:t>
      </w:r>
    </w:p>
    <w:p w14:paraId="6C7DDD40" w14:textId="432F73DD" w:rsidR="00097DC7" w:rsidRPr="009D06EC" w:rsidRDefault="008B137A" w:rsidP="00DE155B">
      <w:pPr>
        <w:rPr>
          <w:sz w:val="20"/>
          <w:szCs w:val="20"/>
        </w:rPr>
      </w:pPr>
      <w:r w:rsidRPr="009D06EC">
        <w:rPr>
          <w:sz w:val="20"/>
          <w:szCs w:val="20"/>
        </w:rPr>
        <w:t>5</w:t>
      </w:r>
      <w:r w:rsidR="00661E79" w:rsidRPr="009D06EC">
        <w:rPr>
          <w:sz w:val="20"/>
          <w:szCs w:val="20"/>
        </w:rPr>
        <w:t xml:space="preserve"> dzień </w:t>
      </w:r>
      <w:r w:rsidR="00E820B9" w:rsidRPr="009D06EC">
        <w:rPr>
          <w:sz w:val="20"/>
          <w:szCs w:val="20"/>
        </w:rPr>
        <w:t>-</w:t>
      </w:r>
      <w:r w:rsidR="00661E79" w:rsidRPr="009D06EC">
        <w:rPr>
          <w:sz w:val="20"/>
          <w:szCs w:val="20"/>
        </w:rPr>
        <w:t xml:space="preserve"> </w:t>
      </w:r>
      <w:r w:rsidR="00F664E4" w:rsidRPr="009D06EC">
        <w:rPr>
          <w:sz w:val="20"/>
          <w:szCs w:val="20"/>
        </w:rPr>
        <w:t xml:space="preserve">śniadanie, </w:t>
      </w:r>
      <w:r w:rsidR="00097DC7" w:rsidRPr="009D06EC">
        <w:rPr>
          <w:sz w:val="20"/>
          <w:szCs w:val="20"/>
        </w:rPr>
        <w:t xml:space="preserve">przejazd </w:t>
      </w:r>
      <w:r w:rsidR="00E820B9" w:rsidRPr="009D06EC">
        <w:rPr>
          <w:sz w:val="20"/>
          <w:szCs w:val="20"/>
        </w:rPr>
        <w:t>do</w:t>
      </w:r>
      <w:r w:rsidR="00F664E4" w:rsidRPr="009D06EC">
        <w:rPr>
          <w:sz w:val="20"/>
          <w:szCs w:val="20"/>
        </w:rPr>
        <w:t xml:space="preserve"> Bolonii</w:t>
      </w:r>
      <w:r w:rsidR="00097DC7" w:rsidRPr="009D06EC">
        <w:rPr>
          <w:sz w:val="20"/>
          <w:szCs w:val="20"/>
        </w:rPr>
        <w:t xml:space="preserve">, </w:t>
      </w:r>
      <w:r w:rsidR="00867204" w:rsidRPr="009D06EC">
        <w:rPr>
          <w:sz w:val="20"/>
          <w:szCs w:val="20"/>
        </w:rPr>
        <w:t xml:space="preserve">zwiedzanie </w:t>
      </w:r>
      <w:r w:rsidR="00867204" w:rsidRPr="009D06EC">
        <w:rPr>
          <w:b/>
          <w:sz w:val="20"/>
          <w:szCs w:val="20"/>
        </w:rPr>
        <w:t>Bolonii</w:t>
      </w:r>
      <w:r w:rsidR="00867204" w:rsidRPr="009D06EC">
        <w:rPr>
          <w:sz w:val="20"/>
          <w:szCs w:val="20"/>
        </w:rPr>
        <w:t xml:space="preserve">, </w:t>
      </w:r>
      <w:r w:rsidR="00FA732C" w:rsidRPr="009D06EC">
        <w:rPr>
          <w:sz w:val="20"/>
          <w:szCs w:val="20"/>
        </w:rPr>
        <w:t xml:space="preserve"> wyjazd do Polski</w:t>
      </w:r>
    </w:p>
    <w:p w14:paraId="339DC973" w14:textId="5596CB12" w:rsidR="00097DC7" w:rsidRPr="009D06EC" w:rsidRDefault="00FA732C" w:rsidP="00566954">
      <w:pPr>
        <w:rPr>
          <w:b/>
          <w:sz w:val="20"/>
          <w:szCs w:val="20"/>
        </w:rPr>
      </w:pPr>
      <w:r w:rsidRPr="009D06EC">
        <w:rPr>
          <w:sz w:val="20"/>
          <w:szCs w:val="20"/>
        </w:rPr>
        <w:t xml:space="preserve">6 </w:t>
      </w:r>
      <w:r w:rsidR="00097DC7" w:rsidRPr="009D06EC">
        <w:rPr>
          <w:sz w:val="20"/>
          <w:szCs w:val="20"/>
        </w:rPr>
        <w:t xml:space="preserve">dzień -  </w:t>
      </w:r>
      <w:r w:rsidR="00262D7A" w:rsidRPr="009D06EC">
        <w:rPr>
          <w:sz w:val="20"/>
          <w:szCs w:val="20"/>
        </w:rPr>
        <w:t>prz</w:t>
      </w:r>
      <w:r w:rsidRPr="009D06EC">
        <w:rPr>
          <w:sz w:val="20"/>
          <w:szCs w:val="20"/>
        </w:rPr>
        <w:t>y</w:t>
      </w:r>
      <w:r w:rsidR="00262D7A" w:rsidRPr="009D06EC">
        <w:rPr>
          <w:sz w:val="20"/>
          <w:szCs w:val="20"/>
        </w:rPr>
        <w:t xml:space="preserve">jazd </w:t>
      </w:r>
      <w:r w:rsidRPr="009D06EC">
        <w:rPr>
          <w:sz w:val="20"/>
          <w:szCs w:val="20"/>
        </w:rPr>
        <w:t>do Polski</w:t>
      </w:r>
      <w:r w:rsidR="00AA6644" w:rsidRPr="009D06EC">
        <w:rPr>
          <w:sz w:val="20"/>
          <w:szCs w:val="20"/>
        </w:rPr>
        <w:t xml:space="preserve">. </w:t>
      </w:r>
      <w:r w:rsidR="00262D7A" w:rsidRPr="009D06EC">
        <w:rPr>
          <w:sz w:val="20"/>
          <w:szCs w:val="20"/>
        </w:rPr>
        <w:t xml:space="preserve"> </w:t>
      </w:r>
      <w:r w:rsidR="00566954" w:rsidRPr="009D06EC">
        <w:rPr>
          <w:sz w:val="20"/>
          <w:szCs w:val="20"/>
        </w:rPr>
        <w:t xml:space="preserve"> </w:t>
      </w:r>
    </w:p>
    <w:p w14:paraId="679A6F84" w14:textId="7BD92C17" w:rsidR="0091674F" w:rsidRPr="00E64479" w:rsidRDefault="00097DC7" w:rsidP="00E64479">
      <w:pPr>
        <w:tabs>
          <w:tab w:val="left" w:pos="1080"/>
        </w:tabs>
      </w:pPr>
      <w:r>
        <w:t xml:space="preserve">   </w:t>
      </w:r>
      <w:r w:rsidR="0091674F" w:rsidRPr="00B474E6">
        <w:rPr>
          <w:b/>
          <w:sz w:val="28"/>
          <w:szCs w:val="28"/>
        </w:rPr>
        <w:t>UWAGI:</w:t>
      </w:r>
    </w:p>
    <w:p w14:paraId="2AB50F9E" w14:textId="77777777" w:rsidR="0091674F" w:rsidRPr="009D06EC" w:rsidRDefault="0091674F" w:rsidP="0091674F">
      <w:pPr>
        <w:jc w:val="both"/>
        <w:rPr>
          <w:sz w:val="18"/>
          <w:szCs w:val="18"/>
        </w:rPr>
      </w:pPr>
      <w:r w:rsidRPr="009D06EC">
        <w:rPr>
          <w:sz w:val="18"/>
          <w:szCs w:val="18"/>
        </w:rPr>
        <w:t>-  kolejność wycieczek i zwiedzanych obiektów ustala pilot i może ona ulec zmianie.</w:t>
      </w:r>
    </w:p>
    <w:p w14:paraId="7F24F31E" w14:textId="77777777" w:rsidR="0091674F" w:rsidRPr="009D06EC" w:rsidRDefault="0091674F" w:rsidP="0091674F">
      <w:pPr>
        <w:jc w:val="both"/>
        <w:rPr>
          <w:sz w:val="18"/>
          <w:szCs w:val="18"/>
        </w:rPr>
      </w:pPr>
      <w:r w:rsidRPr="009D06EC">
        <w:rPr>
          <w:sz w:val="18"/>
          <w:szCs w:val="18"/>
        </w:rPr>
        <w:t>-  kieszonkowe na wstępy do zwiedzanych obiektów, opłaty rezerwacyjne , opłatę klimatyczną, opłaty drogowe ,wynajem zestawów</w:t>
      </w:r>
    </w:p>
    <w:p w14:paraId="478FB41E" w14:textId="77777777" w:rsidR="0091674F" w:rsidRPr="009D06EC" w:rsidRDefault="0091674F" w:rsidP="0091674F">
      <w:pPr>
        <w:jc w:val="both"/>
        <w:rPr>
          <w:b/>
          <w:sz w:val="18"/>
          <w:szCs w:val="18"/>
          <w:u w:val="single"/>
        </w:rPr>
      </w:pPr>
      <w:r w:rsidRPr="009D06EC">
        <w:rPr>
          <w:sz w:val="18"/>
          <w:szCs w:val="18"/>
        </w:rPr>
        <w:t xml:space="preserve">   tour-guide , opłaty drogowe , opłata paliwowa ,  klimatyzacja, TFG , obowiązkowych lokalnych przewodników </w:t>
      </w:r>
      <w:r w:rsidRPr="009D06EC">
        <w:rPr>
          <w:b/>
          <w:sz w:val="18"/>
          <w:szCs w:val="18"/>
          <w:u w:val="single"/>
        </w:rPr>
        <w:t>płatne</w:t>
      </w:r>
    </w:p>
    <w:p w14:paraId="6EFDC43A" w14:textId="7938798F" w:rsidR="0091674F" w:rsidRPr="009D06EC" w:rsidRDefault="0091674F" w:rsidP="0091674F">
      <w:pPr>
        <w:jc w:val="both"/>
        <w:rPr>
          <w:sz w:val="18"/>
          <w:szCs w:val="18"/>
        </w:rPr>
      </w:pPr>
      <w:r w:rsidRPr="009D06EC">
        <w:rPr>
          <w:b/>
          <w:sz w:val="18"/>
          <w:szCs w:val="18"/>
        </w:rPr>
        <w:t xml:space="preserve">   </w:t>
      </w:r>
      <w:r w:rsidRPr="009D06EC">
        <w:rPr>
          <w:b/>
          <w:sz w:val="18"/>
          <w:szCs w:val="18"/>
          <w:u w:val="single"/>
        </w:rPr>
        <w:t>obligatoryjnie  u pilota</w:t>
      </w:r>
      <w:r w:rsidR="00EE15BE" w:rsidRPr="009D06EC">
        <w:rPr>
          <w:b/>
          <w:sz w:val="18"/>
          <w:szCs w:val="18"/>
          <w:u w:val="single"/>
        </w:rPr>
        <w:t xml:space="preserve">:   </w:t>
      </w:r>
      <w:r w:rsidR="00FD4C84" w:rsidRPr="009D06EC">
        <w:rPr>
          <w:b/>
          <w:sz w:val="18"/>
          <w:szCs w:val="18"/>
          <w:u w:val="single"/>
        </w:rPr>
        <w:t>1</w:t>
      </w:r>
      <w:r w:rsidR="00E72B40" w:rsidRPr="009D06EC">
        <w:rPr>
          <w:b/>
          <w:sz w:val="18"/>
          <w:szCs w:val="18"/>
          <w:u w:val="single"/>
        </w:rPr>
        <w:t>5</w:t>
      </w:r>
      <w:r w:rsidR="00FD4C84" w:rsidRPr="009D06EC">
        <w:rPr>
          <w:b/>
          <w:sz w:val="18"/>
          <w:szCs w:val="18"/>
          <w:u w:val="single"/>
        </w:rPr>
        <w:t>0</w:t>
      </w:r>
      <w:r w:rsidR="00EE15BE" w:rsidRPr="009D06EC">
        <w:rPr>
          <w:b/>
          <w:sz w:val="18"/>
          <w:szCs w:val="18"/>
          <w:u w:val="single"/>
        </w:rPr>
        <w:t xml:space="preserve">   </w:t>
      </w:r>
      <w:r w:rsidRPr="009D06EC">
        <w:rPr>
          <w:b/>
          <w:sz w:val="18"/>
          <w:szCs w:val="18"/>
          <w:u w:val="single"/>
        </w:rPr>
        <w:t>EURO.</w:t>
      </w:r>
      <w:r w:rsidRPr="009D06EC">
        <w:rPr>
          <w:sz w:val="18"/>
          <w:szCs w:val="18"/>
        </w:rPr>
        <w:t xml:space="preserve"> </w:t>
      </w:r>
    </w:p>
    <w:p w14:paraId="185DE367" w14:textId="77777777" w:rsidR="0091674F" w:rsidRPr="009D06EC" w:rsidRDefault="0091674F" w:rsidP="0091674F">
      <w:pPr>
        <w:rPr>
          <w:b/>
          <w:sz w:val="18"/>
          <w:szCs w:val="18"/>
        </w:rPr>
      </w:pPr>
      <w:r w:rsidRPr="009D06EC">
        <w:rPr>
          <w:b/>
          <w:sz w:val="18"/>
          <w:szCs w:val="18"/>
        </w:rPr>
        <w:t xml:space="preserve">-  toaleta w autokarze ze względu na ograniczoną pojemność  do korzystania tylko w sytuacjach awaryjnych.  </w:t>
      </w:r>
    </w:p>
    <w:p w14:paraId="732C6C25" w14:textId="1C622F47" w:rsidR="00E64479" w:rsidRPr="009D06EC" w:rsidRDefault="0091674F" w:rsidP="000E08C9">
      <w:pPr>
        <w:rPr>
          <w:b/>
          <w:sz w:val="18"/>
          <w:szCs w:val="18"/>
        </w:rPr>
      </w:pPr>
      <w:r w:rsidRPr="009D06EC">
        <w:rPr>
          <w:b/>
          <w:sz w:val="18"/>
          <w:szCs w:val="18"/>
        </w:rPr>
        <w:t>-</w:t>
      </w:r>
      <w:r w:rsidRPr="009D06EC">
        <w:rPr>
          <w:b/>
          <w:bCs/>
          <w:sz w:val="18"/>
          <w:szCs w:val="18"/>
        </w:rPr>
        <w:t xml:space="preserve">  limit bagażu wynosi:  bagaż główny do 15 kg na osobę + bagaż podręczny do 5 kg na osobę. -  </w:t>
      </w:r>
      <w:r w:rsidRPr="009D06EC">
        <w:rPr>
          <w:b/>
          <w:sz w:val="18"/>
          <w:szCs w:val="18"/>
        </w:rPr>
        <w:t>Ze względu na trudności z</w:t>
      </w:r>
      <w:r w:rsidR="009D06EC">
        <w:rPr>
          <w:b/>
          <w:sz w:val="18"/>
          <w:szCs w:val="18"/>
        </w:rPr>
        <w:t xml:space="preserve">a </w:t>
      </w:r>
      <w:r w:rsidRPr="009D06EC">
        <w:rPr>
          <w:b/>
          <w:sz w:val="18"/>
          <w:szCs w:val="18"/>
        </w:rPr>
        <w:t xml:space="preserve">ładunkiem zabraniamy pakowania bagażu 2 lub więcej osób do wspólnej dużej walizki! </w:t>
      </w:r>
    </w:p>
    <w:p w14:paraId="37E4C5D8" w14:textId="127727E9" w:rsidR="00B424BE" w:rsidRDefault="00B424BE" w:rsidP="000E08C9">
      <w:pPr>
        <w:rPr>
          <w:b/>
          <w:sz w:val="20"/>
          <w:szCs w:val="20"/>
        </w:rPr>
      </w:pPr>
    </w:p>
    <w:p w14:paraId="2B31CCB1" w14:textId="77777777" w:rsidR="00E64479" w:rsidRPr="00E64479" w:rsidRDefault="00E64479" w:rsidP="00E64479">
      <w:pPr>
        <w:suppressAutoHyphens w:val="0"/>
        <w:ind w:left="360"/>
        <w:jc w:val="center"/>
        <w:rPr>
          <w:b/>
          <w:bCs/>
          <w:sz w:val="22"/>
          <w:szCs w:val="22"/>
          <w:lang w:eastAsia="pl-PL"/>
        </w:rPr>
      </w:pPr>
      <w:r w:rsidRPr="00E64479">
        <w:rPr>
          <w:b/>
          <w:bCs/>
          <w:sz w:val="22"/>
          <w:szCs w:val="22"/>
          <w:lang w:eastAsia="pl-PL"/>
        </w:rPr>
        <w:t xml:space="preserve">WARUNKIEM REALIZACJI WYCIECZKI JEST PRZEDPŁATA 600 ZŁ OD OSOBY DO 30.10.2025. </w:t>
      </w:r>
    </w:p>
    <w:p w14:paraId="47588D4E" w14:textId="51F69E43" w:rsidR="00E64479" w:rsidRPr="00E64479" w:rsidRDefault="00E64479" w:rsidP="00E64479">
      <w:pPr>
        <w:suppressAutoHyphens w:val="0"/>
        <w:ind w:left="360"/>
        <w:jc w:val="center"/>
        <w:rPr>
          <w:b/>
          <w:bCs/>
          <w:sz w:val="22"/>
          <w:szCs w:val="22"/>
          <w:lang w:eastAsia="pl-PL"/>
        </w:rPr>
      </w:pPr>
      <w:r w:rsidRPr="00E64479">
        <w:rPr>
          <w:b/>
          <w:bCs/>
          <w:sz w:val="22"/>
          <w:szCs w:val="22"/>
          <w:lang w:eastAsia="pl-PL"/>
        </w:rPr>
        <w:t>O KOLEJNOŚCI ZAPISÓW DECYDUJE TERMIN WPŁATY</w:t>
      </w:r>
    </w:p>
    <w:sectPr w:rsidR="00E64479" w:rsidRPr="00E64479" w:rsidSect="00DF5F20">
      <w:footerReference w:type="default" r:id="rId8"/>
      <w:pgSz w:w="11906" w:h="16838"/>
      <w:pgMar w:top="284" w:right="567" w:bottom="851" w:left="56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0E568" w14:textId="77777777" w:rsidR="00E820B9" w:rsidRDefault="00E820B9">
      <w:r>
        <w:separator/>
      </w:r>
    </w:p>
  </w:endnote>
  <w:endnote w:type="continuationSeparator" w:id="0">
    <w:p w14:paraId="0D073EA8" w14:textId="77777777" w:rsidR="00E820B9" w:rsidRDefault="00E8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7F2A" w14:textId="77777777" w:rsidR="00E820B9" w:rsidRDefault="00E820B9">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6D239" w14:textId="77777777" w:rsidR="00E820B9" w:rsidRDefault="00E820B9">
      <w:r>
        <w:separator/>
      </w:r>
    </w:p>
  </w:footnote>
  <w:footnote w:type="continuationSeparator" w:id="0">
    <w:p w14:paraId="1C551DCF" w14:textId="77777777" w:rsidR="00E820B9" w:rsidRDefault="00E82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2F509540"/>
    <w:name w:val="WW8Num2"/>
    <w:lvl w:ilvl="0">
      <w:start w:val="1"/>
      <w:numFmt w:val="decimal"/>
      <w:lvlText w:val="%1"/>
      <w:lvlJc w:val="left"/>
      <w:pPr>
        <w:tabs>
          <w:tab w:val="num" w:pos="360"/>
        </w:tabs>
        <w:ind w:left="360" w:hanging="360"/>
      </w:pPr>
      <w:rPr>
        <w:rFonts w:ascii="Times New Roman" w:eastAsia="Times New Roman" w:hAnsi="Times New Roman" w:cs="Times New Roman"/>
        <w:b/>
      </w:rPr>
    </w:lvl>
  </w:abstractNum>
  <w:abstractNum w:abstractNumId="2" w15:restartNumberingAfterBreak="0">
    <w:nsid w:val="023A1456"/>
    <w:multiLevelType w:val="hybridMultilevel"/>
    <w:tmpl w:val="A4365446"/>
    <w:lvl w:ilvl="0" w:tplc="9BA481CA">
      <w:start w:val="8"/>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FB4746B"/>
    <w:multiLevelType w:val="hybridMultilevel"/>
    <w:tmpl w:val="E168EF34"/>
    <w:lvl w:ilvl="0" w:tplc="FD9E51BA">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4A4D322B"/>
    <w:multiLevelType w:val="hybridMultilevel"/>
    <w:tmpl w:val="51F48C66"/>
    <w:lvl w:ilvl="0" w:tplc="8E5A9700">
      <w:start w:val="8"/>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4D602D04"/>
    <w:multiLevelType w:val="singleLevel"/>
    <w:tmpl w:val="70E459B6"/>
    <w:lvl w:ilvl="0">
      <w:start w:val="4"/>
      <w:numFmt w:val="bullet"/>
      <w:lvlText w:val="-"/>
      <w:lvlJc w:val="left"/>
      <w:pPr>
        <w:tabs>
          <w:tab w:val="num" w:pos="360"/>
        </w:tabs>
        <w:ind w:left="360" w:hanging="360"/>
      </w:pPr>
    </w:lvl>
  </w:abstractNum>
  <w:num w:numId="1" w16cid:durableId="1332559156">
    <w:abstractNumId w:val="0"/>
  </w:num>
  <w:num w:numId="2" w16cid:durableId="397481356">
    <w:abstractNumId w:val="1"/>
  </w:num>
  <w:num w:numId="3" w16cid:durableId="1136875887">
    <w:abstractNumId w:val="3"/>
  </w:num>
  <w:num w:numId="4" w16cid:durableId="2053918937">
    <w:abstractNumId w:val="2"/>
  </w:num>
  <w:num w:numId="5" w16cid:durableId="1812215199">
    <w:abstractNumId w:val="4"/>
  </w:num>
  <w:num w:numId="6" w16cid:durableId="1875804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4304"/>
    <w:rsid w:val="000018E1"/>
    <w:rsid w:val="00002C4E"/>
    <w:rsid w:val="00035F82"/>
    <w:rsid w:val="0005515A"/>
    <w:rsid w:val="00055D9F"/>
    <w:rsid w:val="00082D34"/>
    <w:rsid w:val="000832B1"/>
    <w:rsid w:val="00097DC7"/>
    <w:rsid w:val="000A38A7"/>
    <w:rsid w:val="000B3EC7"/>
    <w:rsid w:val="000D4304"/>
    <w:rsid w:val="000D6032"/>
    <w:rsid w:val="000E08C9"/>
    <w:rsid w:val="000E2F2B"/>
    <w:rsid w:val="00121A32"/>
    <w:rsid w:val="0013227A"/>
    <w:rsid w:val="00135989"/>
    <w:rsid w:val="0014320A"/>
    <w:rsid w:val="00165E01"/>
    <w:rsid w:val="00187AA5"/>
    <w:rsid w:val="001954B4"/>
    <w:rsid w:val="001A4850"/>
    <w:rsid w:val="001C2ED6"/>
    <w:rsid w:val="001D6F08"/>
    <w:rsid w:val="00236724"/>
    <w:rsid w:val="002370A4"/>
    <w:rsid w:val="0024118F"/>
    <w:rsid w:val="002535F4"/>
    <w:rsid w:val="002562D3"/>
    <w:rsid w:val="00262D7A"/>
    <w:rsid w:val="00266615"/>
    <w:rsid w:val="0028406B"/>
    <w:rsid w:val="002A4D01"/>
    <w:rsid w:val="002A5AD8"/>
    <w:rsid w:val="002E72D7"/>
    <w:rsid w:val="003028CE"/>
    <w:rsid w:val="00310DDD"/>
    <w:rsid w:val="00312D8C"/>
    <w:rsid w:val="0033605A"/>
    <w:rsid w:val="00354056"/>
    <w:rsid w:val="00361BFB"/>
    <w:rsid w:val="00377C48"/>
    <w:rsid w:val="003953E0"/>
    <w:rsid w:val="003A2166"/>
    <w:rsid w:val="003B4B1D"/>
    <w:rsid w:val="003C5C7B"/>
    <w:rsid w:val="003E5D41"/>
    <w:rsid w:val="004034B7"/>
    <w:rsid w:val="00465996"/>
    <w:rsid w:val="00473AD0"/>
    <w:rsid w:val="00480F8C"/>
    <w:rsid w:val="00486F06"/>
    <w:rsid w:val="004C2109"/>
    <w:rsid w:val="004E3A3B"/>
    <w:rsid w:val="004F1A0E"/>
    <w:rsid w:val="004F7633"/>
    <w:rsid w:val="0050552D"/>
    <w:rsid w:val="00532CCB"/>
    <w:rsid w:val="00566954"/>
    <w:rsid w:val="00586C61"/>
    <w:rsid w:val="005900FF"/>
    <w:rsid w:val="005A3561"/>
    <w:rsid w:val="005F7D9A"/>
    <w:rsid w:val="00607E26"/>
    <w:rsid w:val="00642948"/>
    <w:rsid w:val="006572B2"/>
    <w:rsid w:val="00661E79"/>
    <w:rsid w:val="00672757"/>
    <w:rsid w:val="00672DC5"/>
    <w:rsid w:val="00675877"/>
    <w:rsid w:val="00676A99"/>
    <w:rsid w:val="00681E25"/>
    <w:rsid w:val="006843D0"/>
    <w:rsid w:val="00694180"/>
    <w:rsid w:val="006A54D2"/>
    <w:rsid w:val="006C278D"/>
    <w:rsid w:val="006E174A"/>
    <w:rsid w:val="006E7FA7"/>
    <w:rsid w:val="007127D6"/>
    <w:rsid w:val="00713D58"/>
    <w:rsid w:val="00725F9D"/>
    <w:rsid w:val="007324BB"/>
    <w:rsid w:val="00734E69"/>
    <w:rsid w:val="007440A1"/>
    <w:rsid w:val="00767533"/>
    <w:rsid w:val="00770172"/>
    <w:rsid w:val="00780CB8"/>
    <w:rsid w:val="007A1D6A"/>
    <w:rsid w:val="007B3FAA"/>
    <w:rsid w:val="007D3DD6"/>
    <w:rsid w:val="0080539F"/>
    <w:rsid w:val="008324F9"/>
    <w:rsid w:val="008629E3"/>
    <w:rsid w:val="00867204"/>
    <w:rsid w:val="0088470B"/>
    <w:rsid w:val="00886CBB"/>
    <w:rsid w:val="00895D69"/>
    <w:rsid w:val="008A1991"/>
    <w:rsid w:val="008B137A"/>
    <w:rsid w:val="009156D1"/>
    <w:rsid w:val="0091674F"/>
    <w:rsid w:val="0091772C"/>
    <w:rsid w:val="0094465B"/>
    <w:rsid w:val="0096751F"/>
    <w:rsid w:val="00970BFB"/>
    <w:rsid w:val="00974E1B"/>
    <w:rsid w:val="00977E66"/>
    <w:rsid w:val="009937BC"/>
    <w:rsid w:val="00994684"/>
    <w:rsid w:val="009C5411"/>
    <w:rsid w:val="009D06EC"/>
    <w:rsid w:val="009E1F41"/>
    <w:rsid w:val="009F5281"/>
    <w:rsid w:val="00A11DE5"/>
    <w:rsid w:val="00A1371F"/>
    <w:rsid w:val="00A73AD8"/>
    <w:rsid w:val="00A74383"/>
    <w:rsid w:val="00AA6644"/>
    <w:rsid w:val="00AB0A05"/>
    <w:rsid w:val="00AE47E6"/>
    <w:rsid w:val="00AF0284"/>
    <w:rsid w:val="00B148B0"/>
    <w:rsid w:val="00B25527"/>
    <w:rsid w:val="00B400C8"/>
    <w:rsid w:val="00B41A37"/>
    <w:rsid w:val="00B424BE"/>
    <w:rsid w:val="00B5366A"/>
    <w:rsid w:val="00B73016"/>
    <w:rsid w:val="00B77871"/>
    <w:rsid w:val="00BB0E34"/>
    <w:rsid w:val="00BC1CAB"/>
    <w:rsid w:val="00BD4067"/>
    <w:rsid w:val="00BE090A"/>
    <w:rsid w:val="00BE4615"/>
    <w:rsid w:val="00C27384"/>
    <w:rsid w:val="00C475D6"/>
    <w:rsid w:val="00CB5ADF"/>
    <w:rsid w:val="00CC1711"/>
    <w:rsid w:val="00CD60D5"/>
    <w:rsid w:val="00D005A9"/>
    <w:rsid w:val="00D00A0C"/>
    <w:rsid w:val="00D10129"/>
    <w:rsid w:val="00D11485"/>
    <w:rsid w:val="00D27AB0"/>
    <w:rsid w:val="00D6154E"/>
    <w:rsid w:val="00D72E50"/>
    <w:rsid w:val="00D85CBC"/>
    <w:rsid w:val="00D951AD"/>
    <w:rsid w:val="00D96903"/>
    <w:rsid w:val="00DE155B"/>
    <w:rsid w:val="00DF5F20"/>
    <w:rsid w:val="00E06C67"/>
    <w:rsid w:val="00E248AE"/>
    <w:rsid w:val="00E42815"/>
    <w:rsid w:val="00E64479"/>
    <w:rsid w:val="00E72B40"/>
    <w:rsid w:val="00E81158"/>
    <w:rsid w:val="00E820B9"/>
    <w:rsid w:val="00E961A8"/>
    <w:rsid w:val="00EE099B"/>
    <w:rsid w:val="00EE15BE"/>
    <w:rsid w:val="00F154A5"/>
    <w:rsid w:val="00F63876"/>
    <w:rsid w:val="00F664E4"/>
    <w:rsid w:val="00F81A29"/>
    <w:rsid w:val="00F836D6"/>
    <w:rsid w:val="00F86B0A"/>
    <w:rsid w:val="00F92138"/>
    <w:rsid w:val="00FA0275"/>
    <w:rsid w:val="00FA732C"/>
    <w:rsid w:val="00FA7F05"/>
    <w:rsid w:val="00FD3D77"/>
    <w:rsid w:val="00FD4C84"/>
    <w:rsid w:val="00FF7B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73919363"/>
  <w15:docId w15:val="{C947DB9D-C5C3-4D59-AA05-40F61C03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F5F20"/>
    <w:pPr>
      <w:suppressAutoHyphens/>
    </w:pPr>
    <w:rPr>
      <w:sz w:val="24"/>
      <w:szCs w:val="24"/>
      <w:lang w:eastAsia="ar-SA"/>
    </w:rPr>
  </w:style>
  <w:style w:type="paragraph" w:styleId="Nagwek1">
    <w:name w:val="heading 1"/>
    <w:basedOn w:val="Normalny"/>
    <w:next w:val="Normalny"/>
    <w:qFormat/>
    <w:rsid w:val="00DF5F20"/>
    <w:pPr>
      <w:keepNext/>
      <w:tabs>
        <w:tab w:val="num" w:pos="0"/>
      </w:tabs>
      <w:ind w:left="432" w:hanging="432"/>
      <w:outlineLvl w:val="0"/>
    </w:pPr>
    <w:rPr>
      <w:sz w:val="28"/>
    </w:rPr>
  </w:style>
  <w:style w:type="paragraph" w:styleId="Nagwek2">
    <w:name w:val="heading 2"/>
    <w:basedOn w:val="Normalny"/>
    <w:next w:val="Normalny"/>
    <w:qFormat/>
    <w:rsid w:val="00DF5F20"/>
    <w:pPr>
      <w:keepNext/>
      <w:tabs>
        <w:tab w:val="num" w:pos="0"/>
      </w:tabs>
      <w:ind w:left="576" w:hanging="576"/>
      <w:outlineLvl w:val="1"/>
    </w:pPr>
    <w:rPr>
      <w:sz w:val="32"/>
      <w:szCs w:val="20"/>
    </w:rPr>
  </w:style>
  <w:style w:type="paragraph" w:styleId="Nagwek5">
    <w:name w:val="heading 5"/>
    <w:basedOn w:val="Normalny"/>
    <w:next w:val="Normalny"/>
    <w:qFormat/>
    <w:rsid w:val="00DF5F20"/>
    <w:pPr>
      <w:keepNext/>
      <w:tabs>
        <w:tab w:val="num" w:pos="0"/>
      </w:tabs>
      <w:ind w:left="1008" w:hanging="1008"/>
      <w:jc w:val="center"/>
      <w:outlineLvl w:val="4"/>
    </w:pPr>
    <w:rPr>
      <w:b/>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DF5F20"/>
    <w:rPr>
      <w:b/>
    </w:rPr>
  </w:style>
  <w:style w:type="character" w:customStyle="1" w:styleId="Absatz-Standardschriftart">
    <w:name w:val="Absatz-Standardschriftart"/>
    <w:rsid w:val="00DF5F20"/>
  </w:style>
  <w:style w:type="character" w:customStyle="1" w:styleId="WW-Absatz-Standardschriftart">
    <w:name w:val="WW-Absatz-Standardschriftart"/>
    <w:rsid w:val="00DF5F20"/>
  </w:style>
  <w:style w:type="character" w:customStyle="1" w:styleId="WW-Absatz-Standardschriftart1">
    <w:name w:val="WW-Absatz-Standardschriftart1"/>
    <w:rsid w:val="00DF5F20"/>
  </w:style>
  <w:style w:type="character" w:customStyle="1" w:styleId="WW8Num1z0">
    <w:name w:val="WW8Num1z0"/>
    <w:rsid w:val="00DF5F20"/>
    <w:rPr>
      <w:b/>
    </w:rPr>
  </w:style>
  <w:style w:type="character" w:customStyle="1" w:styleId="WW8Num1z1">
    <w:name w:val="WW8Num1z1"/>
    <w:rsid w:val="00DF5F20"/>
    <w:rPr>
      <w:rFonts w:ascii="Courier New" w:hAnsi="Courier New" w:cs="Courier New"/>
    </w:rPr>
  </w:style>
  <w:style w:type="character" w:customStyle="1" w:styleId="WW8Num1z2">
    <w:name w:val="WW8Num1z2"/>
    <w:rsid w:val="00DF5F20"/>
    <w:rPr>
      <w:rFonts w:ascii="Wingdings" w:hAnsi="Wingdings"/>
    </w:rPr>
  </w:style>
  <w:style w:type="character" w:customStyle="1" w:styleId="WW8Num1z3">
    <w:name w:val="WW8Num1z3"/>
    <w:rsid w:val="00DF5F20"/>
    <w:rPr>
      <w:rFonts w:ascii="Symbol" w:hAnsi="Symbol"/>
    </w:rPr>
  </w:style>
  <w:style w:type="character" w:customStyle="1" w:styleId="Domylnaczcionkaakapitu1">
    <w:name w:val="Domyślna czcionka akapitu1"/>
    <w:rsid w:val="00DF5F20"/>
  </w:style>
  <w:style w:type="character" w:styleId="Hipercze">
    <w:name w:val="Hyperlink"/>
    <w:rsid w:val="00DF5F20"/>
    <w:rPr>
      <w:color w:val="0000FF"/>
      <w:u w:val="single"/>
    </w:rPr>
  </w:style>
  <w:style w:type="character" w:styleId="UyteHipercze">
    <w:name w:val="FollowedHyperlink"/>
    <w:rsid w:val="00DF5F20"/>
    <w:rPr>
      <w:color w:val="800080"/>
      <w:u w:val="single"/>
    </w:rPr>
  </w:style>
  <w:style w:type="character" w:styleId="Numerstrony">
    <w:name w:val="page number"/>
    <w:basedOn w:val="Domylnaczcionkaakapitu1"/>
    <w:rsid w:val="00DF5F20"/>
  </w:style>
  <w:style w:type="paragraph" w:customStyle="1" w:styleId="Nagwek10">
    <w:name w:val="Nagłówek1"/>
    <w:basedOn w:val="Normalny"/>
    <w:next w:val="Tekstpodstawowy"/>
    <w:rsid w:val="00DF5F20"/>
    <w:pPr>
      <w:keepNext/>
      <w:spacing w:before="240" w:after="120"/>
    </w:pPr>
    <w:rPr>
      <w:rFonts w:ascii="Arial" w:eastAsia="Microsoft YaHei" w:hAnsi="Arial" w:cs="Mangal"/>
      <w:sz w:val="28"/>
      <w:szCs w:val="28"/>
    </w:rPr>
  </w:style>
  <w:style w:type="paragraph" w:styleId="Tekstpodstawowy">
    <w:name w:val="Body Text"/>
    <w:basedOn w:val="Normalny"/>
    <w:rsid w:val="00DF5F20"/>
    <w:pPr>
      <w:jc w:val="center"/>
    </w:pPr>
    <w:rPr>
      <w:b/>
      <w:bCs/>
      <w:szCs w:val="20"/>
    </w:rPr>
  </w:style>
  <w:style w:type="paragraph" w:styleId="Lista">
    <w:name w:val="List"/>
    <w:basedOn w:val="Tekstpodstawowy"/>
    <w:rsid w:val="00DF5F20"/>
    <w:rPr>
      <w:rFonts w:cs="Mangal"/>
    </w:rPr>
  </w:style>
  <w:style w:type="paragraph" w:customStyle="1" w:styleId="Podpis1">
    <w:name w:val="Podpis1"/>
    <w:basedOn w:val="Normalny"/>
    <w:rsid w:val="00DF5F20"/>
    <w:pPr>
      <w:suppressLineNumbers/>
      <w:spacing w:before="120" w:after="120"/>
    </w:pPr>
    <w:rPr>
      <w:rFonts w:cs="Mangal"/>
      <w:i/>
      <w:iCs/>
    </w:rPr>
  </w:style>
  <w:style w:type="paragraph" w:customStyle="1" w:styleId="Indeks">
    <w:name w:val="Indeks"/>
    <w:basedOn w:val="Normalny"/>
    <w:rsid w:val="00DF5F20"/>
    <w:pPr>
      <w:suppressLineNumbers/>
    </w:pPr>
    <w:rPr>
      <w:rFonts w:cs="Mangal"/>
    </w:rPr>
  </w:style>
  <w:style w:type="paragraph" w:styleId="Nagwek">
    <w:name w:val="header"/>
    <w:basedOn w:val="Normalny"/>
    <w:rsid w:val="00DF5F20"/>
    <w:pPr>
      <w:tabs>
        <w:tab w:val="center" w:pos="4536"/>
        <w:tab w:val="right" w:pos="9072"/>
      </w:tabs>
    </w:pPr>
  </w:style>
  <w:style w:type="paragraph" w:styleId="Stopka">
    <w:name w:val="footer"/>
    <w:basedOn w:val="Normalny"/>
    <w:rsid w:val="00DF5F20"/>
    <w:pPr>
      <w:tabs>
        <w:tab w:val="center" w:pos="4536"/>
        <w:tab w:val="right" w:pos="9072"/>
      </w:tabs>
    </w:pPr>
  </w:style>
  <w:style w:type="paragraph" w:styleId="Tytu">
    <w:name w:val="Title"/>
    <w:basedOn w:val="Normalny"/>
    <w:next w:val="Podtytu"/>
    <w:qFormat/>
    <w:rsid w:val="00DF5F20"/>
    <w:pPr>
      <w:jc w:val="center"/>
    </w:pPr>
    <w:rPr>
      <w:sz w:val="40"/>
      <w:szCs w:val="20"/>
    </w:rPr>
  </w:style>
  <w:style w:type="paragraph" w:styleId="Podtytu">
    <w:name w:val="Subtitle"/>
    <w:basedOn w:val="Nagwek10"/>
    <w:next w:val="Tekstpodstawowy"/>
    <w:qFormat/>
    <w:rsid w:val="00DF5F20"/>
    <w:pPr>
      <w:jc w:val="center"/>
    </w:pPr>
    <w:rPr>
      <w:i/>
      <w:iCs/>
    </w:rPr>
  </w:style>
  <w:style w:type="paragraph" w:customStyle="1" w:styleId="Zawartotabeli">
    <w:name w:val="Zawartość tabeli"/>
    <w:basedOn w:val="Normalny"/>
    <w:rsid w:val="00DF5F20"/>
    <w:pPr>
      <w:suppressLineNumbers/>
    </w:pPr>
  </w:style>
  <w:style w:type="paragraph" w:customStyle="1" w:styleId="Nagwektabeli">
    <w:name w:val="Nagłówek tabeli"/>
    <w:basedOn w:val="Zawartotabeli"/>
    <w:rsid w:val="00DF5F20"/>
    <w:pPr>
      <w:jc w:val="center"/>
    </w:pPr>
    <w:rPr>
      <w:b/>
      <w:bCs/>
    </w:rPr>
  </w:style>
  <w:style w:type="paragraph" w:styleId="NormalnyWeb">
    <w:name w:val="Normal (Web)"/>
    <w:basedOn w:val="Normalny"/>
    <w:uiPriority w:val="99"/>
    <w:unhideWhenUsed/>
    <w:rsid w:val="0091674F"/>
    <w:pPr>
      <w:suppressAutoHyphens w:val="0"/>
      <w:spacing w:before="100" w:beforeAutospacing="1" w:after="100" w:afterAutospacing="1"/>
    </w:pPr>
    <w:rPr>
      <w:lang w:eastAsia="pl-PL"/>
    </w:rPr>
  </w:style>
  <w:style w:type="paragraph" w:styleId="Tekstdymka">
    <w:name w:val="Balloon Text"/>
    <w:basedOn w:val="Normalny"/>
    <w:link w:val="TekstdymkaZnak"/>
    <w:rsid w:val="00607E26"/>
    <w:rPr>
      <w:rFonts w:ascii="Tahoma" w:hAnsi="Tahoma" w:cs="Tahoma"/>
      <w:sz w:val="16"/>
      <w:szCs w:val="16"/>
    </w:rPr>
  </w:style>
  <w:style w:type="character" w:customStyle="1" w:styleId="TekstdymkaZnak">
    <w:name w:val="Tekst dymka Znak"/>
    <w:basedOn w:val="Domylnaczcionkaakapitu"/>
    <w:link w:val="Tekstdymka"/>
    <w:rsid w:val="00607E26"/>
    <w:rPr>
      <w:rFonts w:ascii="Tahoma" w:hAnsi="Tahoma" w:cs="Tahoma"/>
      <w:sz w:val="16"/>
      <w:szCs w:val="16"/>
      <w:lang w:eastAsia="ar-SA"/>
    </w:rPr>
  </w:style>
  <w:style w:type="paragraph" w:styleId="Akapitzlist">
    <w:name w:val="List Paragraph"/>
    <w:basedOn w:val="Normalny"/>
    <w:uiPriority w:val="34"/>
    <w:qFormat/>
    <w:rsid w:val="009D06EC"/>
    <w:pPr>
      <w:suppressAutoHyphens w:val="0"/>
      <w:ind w:left="720"/>
      <w:contextualSpacing/>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842702">
      <w:bodyDiv w:val="1"/>
      <w:marLeft w:val="0"/>
      <w:marRight w:val="0"/>
      <w:marTop w:val="0"/>
      <w:marBottom w:val="0"/>
      <w:divBdr>
        <w:top w:val="none" w:sz="0" w:space="0" w:color="auto"/>
        <w:left w:val="none" w:sz="0" w:space="0" w:color="auto"/>
        <w:bottom w:val="none" w:sz="0" w:space="0" w:color="auto"/>
        <w:right w:val="none" w:sz="0" w:space="0" w:color="auto"/>
      </w:divBdr>
    </w:div>
    <w:div w:id="1956985703">
      <w:bodyDiv w:val="1"/>
      <w:marLeft w:val="0"/>
      <w:marRight w:val="0"/>
      <w:marTop w:val="0"/>
      <w:marBottom w:val="0"/>
      <w:divBdr>
        <w:top w:val="none" w:sz="0" w:space="0" w:color="auto"/>
        <w:left w:val="none" w:sz="0" w:space="0" w:color="auto"/>
        <w:bottom w:val="none" w:sz="0" w:space="0" w:color="auto"/>
        <w:right w:val="none" w:sz="0" w:space="0" w:color="auto"/>
      </w:divBdr>
    </w:div>
    <w:div w:id="20738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ane%20aplikacji\Microsoft\Szablony\hubtour.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hubtour</Template>
  <TotalTime>82</TotalTime>
  <Pages>1</Pages>
  <Words>662</Words>
  <Characters>3972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kamyk</dc:creator>
  <cp:lastModifiedBy>Tomasz Brzeziński</cp:lastModifiedBy>
  <cp:revision>10</cp:revision>
  <cp:lastPrinted>2024-03-12T12:50:00Z</cp:lastPrinted>
  <dcterms:created xsi:type="dcterms:W3CDTF">2024-03-21T14:49:00Z</dcterms:created>
  <dcterms:modified xsi:type="dcterms:W3CDTF">2025-06-17T10:47:00Z</dcterms:modified>
</cp:coreProperties>
</file>